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34" w:rsidRDefault="00F36A34" w:rsidP="00F36A34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F36A34" w:rsidRDefault="00F36A34" w:rsidP="00F36A34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F36A34" w:rsidRDefault="00F36A34" w:rsidP="00F36A34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F36A34" w:rsidRPr="00F36A34" w:rsidRDefault="00F36A34" w:rsidP="00F36A34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F36A34">
        <w:rPr>
          <w:rFonts w:ascii="Times New Roman" w:hAnsi="Times New Roman" w:cs="Times New Roman"/>
          <w:b/>
          <w:i/>
          <w:sz w:val="48"/>
          <w:szCs w:val="48"/>
        </w:rPr>
        <w:t>Контрольно-счетная палата Тунгокоченского муниципального округа</w:t>
      </w:r>
    </w:p>
    <w:p w:rsidR="00F36A34" w:rsidRPr="00F36A34" w:rsidRDefault="00F36A34" w:rsidP="00F36A3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6A34" w:rsidRPr="00F36A34" w:rsidRDefault="00F36A34" w:rsidP="00F36A3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6A34" w:rsidRPr="00F36A34" w:rsidRDefault="00F36A34" w:rsidP="00F36A34">
      <w:pPr>
        <w:rPr>
          <w:rFonts w:ascii="Times New Roman" w:hAnsi="Times New Roman" w:cs="Times New Roman"/>
          <w:b/>
          <w:sz w:val="32"/>
          <w:szCs w:val="32"/>
        </w:rPr>
      </w:pPr>
    </w:p>
    <w:p w:rsidR="00F36A34" w:rsidRPr="00F36A34" w:rsidRDefault="00F36A34" w:rsidP="00F36A3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6A34">
        <w:rPr>
          <w:rFonts w:ascii="Times New Roman" w:hAnsi="Times New Roman" w:cs="Times New Roman"/>
          <w:b/>
          <w:sz w:val="32"/>
          <w:szCs w:val="32"/>
        </w:rPr>
        <w:t xml:space="preserve">Стандарт </w:t>
      </w:r>
      <w:proofErr w:type="gramStart"/>
      <w:r w:rsidRPr="00F36A34">
        <w:rPr>
          <w:rFonts w:ascii="Times New Roman" w:hAnsi="Times New Roman" w:cs="Times New Roman"/>
          <w:b/>
          <w:sz w:val="32"/>
          <w:szCs w:val="32"/>
        </w:rPr>
        <w:t>внешнего</w:t>
      </w:r>
      <w:proofErr w:type="gramEnd"/>
      <w:r w:rsidRPr="00F36A34">
        <w:rPr>
          <w:rFonts w:ascii="Times New Roman" w:hAnsi="Times New Roman" w:cs="Times New Roman"/>
          <w:b/>
          <w:sz w:val="32"/>
          <w:szCs w:val="32"/>
        </w:rPr>
        <w:t xml:space="preserve"> муниципального</w:t>
      </w:r>
    </w:p>
    <w:p w:rsidR="00F36A34" w:rsidRPr="00F36A34" w:rsidRDefault="00F36A34" w:rsidP="00F36A3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6A34">
        <w:rPr>
          <w:rFonts w:ascii="Times New Roman" w:hAnsi="Times New Roman" w:cs="Times New Roman"/>
          <w:b/>
          <w:sz w:val="32"/>
          <w:szCs w:val="32"/>
        </w:rPr>
        <w:t xml:space="preserve"> финансового контроля</w:t>
      </w:r>
    </w:p>
    <w:p w:rsidR="00F36A34" w:rsidRPr="00F36A34" w:rsidRDefault="00F36A34" w:rsidP="00F36A3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F36A34">
        <w:rPr>
          <w:rFonts w:ascii="Times New Roman" w:hAnsi="Times New Roman" w:cs="Times New Roman"/>
          <w:b/>
          <w:i/>
          <w:sz w:val="32"/>
          <w:szCs w:val="32"/>
        </w:rPr>
        <w:t>«</w:t>
      </w:r>
      <w:proofErr w:type="gramStart"/>
      <w:r w:rsidRPr="00F36A34">
        <w:rPr>
          <w:rFonts w:ascii="Times New Roman" w:hAnsi="Times New Roman" w:cs="Times New Roman"/>
          <w:b/>
          <w:i/>
          <w:sz w:val="32"/>
          <w:szCs w:val="32"/>
        </w:rPr>
        <w:t>Контроль за</w:t>
      </w:r>
      <w:proofErr w:type="gramEnd"/>
      <w:r w:rsidRPr="00F36A34">
        <w:rPr>
          <w:rFonts w:ascii="Times New Roman" w:hAnsi="Times New Roman" w:cs="Times New Roman"/>
          <w:b/>
          <w:i/>
          <w:sz w:val="32"/>
          <w:szCs w:val="32"/>
        </w:rPr>
        <w:t xml:space="preserve"> реализацией документов, подготовленных по результатам контрольных и экспертно-аналитических мероприятий»</w:t>
      </w:r>
    </w:p>
    <w:p w:rsidR="00F36A34" w:rsidRPr="00F36A34" w:rsidRDefault="00F36A34" w:rsidP="00F36A34">
      <w:pPr>
        <w:jc w:val="center"/>
        <w:rPr>
          <w:rFonts w:ascii="Times New Roman" w:hAnsi="Times New Roman" w:cs="Times New Roman"/>
        </w:rPr>
      </w:pPr>
      <w:r w:rsidRPr="00F36A34">
        <w:rPr>
          <w:rFonts w:ascii="Times New Roman" w:hAnsi="Times New Roman" w:cs="Times New Roman"/>
          <w:b/>
        </w:rPr>
        <w:t>(</w:t>
      </w:r>
      <w:r w:rsidRPr="00F36A34">
        <w:rPr>
          <w:rFonts w:ascii="Times New Roman" w:hAnsi="Times New Roman" w:cs="Times New Roman"/>
        </w:rPr>
        <w:t>Утвержден распоряжением председателя КСП Тунгокоченского муниципального округа № 4-ПД от 31.03.2025)</w:t>
      </w:r>
    </w:p>
    <w:p w:rsidR="00F36A34" w:rsidRDefault="00F36A34" w:rsidP="00F36A34">
      <w:pPr>
        <w:jc w:val="both"/>
        <w:rPr>
          <w:sz w:val="28"/>
          <w:szCs w:val="28"/>
        </w:rPr>
      </w:pPr>
    </w:p>
    <w:p w:rsidR="00F36A34" w:rsidRDefault="00F36A34" w:rsidP="00F36A34">
      <w:pPr>
        <w:jc w:val="both"/>
        <w:rPr>
          <w:sz w:val="28"/>
          <w:szCs w:val="28"/>
        </w:rPr>
      </w:pPr>
    </w:p>
    <w:p w:rsidR="00F36A34" w:rsidRDefault="00F36A34" w:rsidP="00F36A34">
      <w:pPr>
        <w:jc w:val="both"/>
        <w:rPr>
          <w:sz w:val="28"/>
          <w:szCs w:val="28"/>
        </w:rPr>
      </w:pPr>
    </w:p>
    <w:p w:rsidR="00F36A34" w:rsidRPr="00A26C70" w:rsidRDefault="00F36A34" w:rsidP="00F36A34">
      <w:pPr>
        <w:jc w:val="both"/>
        <w:rPr>
          <w:sz w:val="28"/>
          <w:szCs w:val="28"/>
        </w:rPr>
      </w:pPr>
    </w:p>
    <w:p w:rsidR="00F36A34" w:rsidRPr="00A26C70" w:rsidRDefault="00F36A34" w:rsidP="00F36A34">
      <w:pPr>
        <w:jc w:val="both"/>
        <w:rPr>
          <w:sz w:val="28"/>
          <w:szCs w:val="28"/>
        </w:rPr>
      </w:pPr>
    </w:p>
    <w:p w:rsidR="00F36A34" w:rsidRPr="00F36A34" w:rsidRDefault="00F36A34" w:rsidP="00F36A3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6A34">
        <w:rPr>
          <w:rFonts w:ascii="Times New Roman" w:hAnsi="Times New Roman" w:cs="Times New Roman"/>
          <w:sz w:val="28"/>
          <w:szCs w:val="28"/>
        </w:rPr>
        <w:t>2025 год</w:t>
      </w:r>
    </w:p>
    <w:p w:rsidR="00C2557A" w:rsidRPr="00170541" w:rsidRDefault="00C2557A" w:rsidP="00C255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77EB" w:rsidRPr="00170541" w:rsidRDefault="00C737C9" w:rsidP="00C73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541">
        <w:rPr>
          <w:rFonts w:ascii="Times New Roman" w:hAnsi="Times New Roman"/>
          <w:sz w:val="28"/>
          <w:szCs w:val="28"/>
        </w:rPr>
        <w:br w:type="page"/>
      </w:r>
      <w:r w:rsidR="002874B1" w:rsidRPr="0017054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377EB" w:rsidRPr="00170541" w:rsidRDefault="006377EB" w:rsidP="00567517">
      <w:pPr>
        <w:pStyle w:val="ae"/>
        <w:spacing w:after="0"/>
        <w:ind w:firstLine="720"/>
        <w:rPr>
          <w:sz w:val="28"/>
          <w:szCs w:val="28"/>
        </w:rPr>
      </w:pPr>
    </w:p>
    <w:tbl>
      <w:tblPr>
        <w:tblW w:w="9661" w:type="dxa"/>
        <w:jc w:val="center"/>
        <w:tblInd w:w="190" w:type="dxa"/>
        <w:tblLook w:val="04A0" w:firstRow="1" w:lastRow="0" w:firstColumn="1" w:lastColumn="0" w:noHBand="0" w:noVBand="1"/>
      </w:tblPr>
      <w:tblGrid>
        <w:gridCol w:w="540"/>
        <w:gridCol w:w="8625"/>
        <w:gridCol w:w="496"/>
      </w:tblGrid>
      <w:tr w:rsidR="006377EB" w:rsidRPr="00170541" w:rsidTr="00CA24E4">
        <w:trPr>
          <w:trHeight w:val="648"/>
          <w:jc w:val="center"/>
        </w:trPr>
        <w:tc>
          <w:tcPr>
            <w:tcW w:w="540" w:type="dxa"/>
          </w:tcPr>
          <w:p w:rsidR="006377EB" w:rsidRPr="00170541" w:rsidRDefault="006377EB" w:rsidP="00567517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8625" w:type="dxa"/>
          </w:tcPr>
          <w:p w:rsidR="006377EB" w:rsidRPr="00170541" w:rsidRDefault="006377EB" w:rsidP="00567517">
            <w:pPr>
              <w:pStyle w:val="ae"/>
              <w:spacing w:after="0"/>
              <w:jc w:val="both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Общие положения</w:t>
            </w:r>
          </w:p>
        </w:tc>
        <w:tc>
          <w:tcPr>
            <w:tcW w:w="496" w:type="dxa"/>
          </w:tcPr>
          <w:p w:rsidR="006377EB" w:rsidRPr="00170541" w:rsidRDefault="006377EB" w:rsidP="00567517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3</w:t>
            </w:r>
          </w:p>
        </w:tc>
      </w:tr>
      <w:tr w:rsidR="006377EB" w:rsidRPr="00170541" w:rsidTr="00CA24E4">
        <w:trPr>
          <w:trHeight w:val="713"/>
          <w:jc w:val="center"/>
        </w:trPr>
        <w:tc>
          <w:tcPr>
            <w:tcW w:w="540" w:type="dxa"/>
          </w:tcPr>
          <w:p w:rsidR="006377EB" w:rsidRPr="00170541" w:rsidRDefault="006377EB" w:rsidP="00567517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8625" w:type="dxa"/>
          </w:tcPr>
          <w:p w:rsidR="003E4789" w:rsidRPr="00170541" w:rsidRDefault="003E4789" w:rsidP="003E47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054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Контроль полноты и своевременности принятия мер по представлениям </w:t>
            </w:r>
          </w:p>
          <w:p w:rsidR="00377092" w:rsidRPr="00170541" w:rsidRDefault="00377092" w:rsidP="00567517">
            <w:pPr>
              <w:pStyle w:val="ae"/>
              <w:spacing w:after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" w:type="dxa"/>
          </w:tcPr>
          <w:p w:rsidR="006377EB" w:rsidRPr="00170541" w:rsidRDefault="00ED5196" w:rsidP="00567517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5</w:t>
            </w:r>
          </w:p>
        </w:tc>
      </w:tr>
      <w:tr w:rsidR="006377EB" w:rsidRPr="00170541" w:rsidTr="00CA24E4">
        <w:trPr>
          <w:trHeight w:val="694"/>
          <w:jc w:val="center"/>
        </w:trPr>
        <w:tc>
          <w:tcPr>
            <w:tcW w:w="540" w:type="dxa"/>
          </w:tcPr>
          <w:p w:rsidR="006377EB" w:rsidRPr="00170541" w:rsidRDefault="006377EB" w:rsidP="00567517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8625" w:type="dxa"/>
          </w:tcPr>
          <w:p w:rsidR="006377EB" w:rsidRPr="00170541" w:rsidRDefault="003E4789" w:rsidP="000E38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54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Контроль выполнения предписаний </w:t>
            </w:r>
          </w:p>
        </w:tc>
        <w:tc>
          <w:tcPr>
            <w:tcW w:w="496" w:type="dxa"/>
          </w:tcPr>
          <w:p w:rsidR="006377EB" w:rsidRPr="00170541" w:rsidRDefault="00A959B7" w:rsidP="00567517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8</w:t>
            </w:r>
          </w:p>
        </w:tc>
      </w:tr>
      <w:tr w:rsidR="006377EB" w:rsidRPr="00170541" w:rsidTr="00CA24E4">
        <w:trPr>
          <w:trHeight w:val="718"/>
          <w:jc w:val="center"/>
        </w:trPr>
        <w:tc>
          <w:tcPr>
            <w:tcW w:w="540" w:type="dxa"/>
          </w:tcPr>
          <w:p w:rsidR="006377EB" w:rsidRPr="00170541" w:rsidRDefault="006377EB" w:rsidP="00567517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8625" w:type="dxa"/>
          </w:tcPr>
          <w:p w:rsidR="006377EB" w:rsidRPr="00170541" w:rsidRDefault="003E4789" w:rsidP="000E38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054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Мониторинг реализации предложений (рекомендаций), изложенных в информационных письмах </w:t>
            </w:r>
          </w:p>
          <w:p w:rsidR="000E3875" w:rsidRPr="00170541" w:rsidRDefault="000E3875" w:rsidP="000E38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377EB" w:rsidRPr="00170541" w:rsidRDefault="00ED5196" w:rsidP="007C0208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1</w:t>
            </w:r>
            <w:r w:rsidR="007C0208" w:rsidRPr="00170541">
              <w:rPr>
                <w:sz w:val="28"/>
                <w:szCs w:val="28"/>
                <w:lang w:val="ru-RU"/>
              </w:rPr>
              <w:t>0</w:t>
            </w:r>
          </w:p>
        </w:tc>
      </w:tr>
      <w:tr w:rsidR="006377EB" w:rsidRPr="00170541" w:rsidTr="00CA24E4">
        <w:trPr>
          <w:trHeight w:val="561"/>
          <w:jc w:val="center"/>
        </w:trPr>
        <w:tc>
          <w:tcPr>
            <w:tcW w:w="540" w:type="dxa"/>
          </w:tcPr>
          <w:p w:rsidR="006377EB" w:rsidRPr="00170541" w:rsidRDefault="006377EB" w:rsidP="00567517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8625" w:type="dxa"/>
          </w:tcPr>
          <w:p w:rsidR="006377EB" w:rsidRPr="00170541" w:rsidRDefault="003E4789" w:rsidP="000E38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054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Особенности организации контрольных мероприятий по проверке выполнения представлений </w:t>
            </w:r>
          </w:p>
          <w:p w:rsidR="000E3875" w:rsidRPr="00170541" w:rsidRDefault="000E3875" w:rsidP="000E38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377EB" w:rsidRPr="00170541" w:rsidRDefault="00891F0B" w:rsidP="007C0208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1</w:t>
            </w:r>
            <w:r w:rsidR="007C0208" w:rsidRPr="00170541">
              <w:rPr>
                <w:sz w:val="28"/>
                <w:szCs w:val="28"/>
                <w:lang w:val="ru-RU"/>
              </w:rPr>
              <w:t>2</w:t>
            </w:r>
          </w:p>
        </w:tc>
      </w:tr>
      <w:tr w:rsidR="006377EB" w:rsidRPr="00170541" w:rsidTr="00CA24E4">
        <w:trPr>
          <w:trHeight w:val="711"/>
          <w:jc w:val="center"/>
        </w:trPr>
        <w:tc>
          <w:tcPr>
            <w:tcW w:w="540" w:type="dxa"/>
          </w:tcPr>
          <w:p w:rsidR="006377EB" w:rsidRPr="00170541" w:rsidRDefault="006377EB" w:rsidP="00567517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8625" w:type="dxa"/>
          </w:tcPr>
          <w:p w:rsidR="006377EB" w:rsidRPr="00170541" w:rsidRDefault="00ED5196" w:rsidP="007E399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54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Обеспечение своевременной подготовки и направления представлений и предписаний, уведомлений о применении бюджетных мер принуждения, обращений в правоохранительные органы, протоколов об административных правонарушениях, информационных писем и </w:t>
            </w:r>
            <w:proofErr w:type="gramStart"/>
            <w:r w:rsidRPr="0017054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7054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получением информации о результатах их выполнения (рассмотрения)</w:t>
            </w:r>
          </w:p>
        </w:tc>
        <w:tc>
          <w:tcPr>
            <w:tcW w:w="496" w:type="dxa"/>
          </w:tcPr>
          <w:p w:rsidR="006377EB" w:rsidRPr="00170541" w:rsidRDefault="00891F0B" w:rsidP="007C0208">
            <w:pPr>
              <w:pStyle w:val="ae"/>
              <w:spacing w:after="0"/>
              <w:rPr>
                <w:sz w:val="28"/>
                <w:szCs w:val="28"/>
                <w:lang w:val="ru-RU"/>
              </w:rPr>
            </w:pPr>
            <w:r w:rsidRPr="00170541">
              <w:rPr>
                <w:sz w:val="28"/>
                <w:szCs w:val="28"/>
                <w:lang w:val="ru-RU"/>
              </w:rPr>
              <w:t>1</w:t>
            </w:r>
            <w:r w:rsidR="007C0208" w:rsidRPr="00170541">
              <w:rPr>
                <w:sz w:val="28"/>
                <w:szCs w:val="28"/>
                <w:lang w:val="ru-RU"/>
              </w:rPr>
              <w:t>3</w:t>
            </w:r>
          </w:p>
        </w:tc>
      </w:tr>
    </w:tbl>
    <w:p w:rsidR="007E3991" w:rsidRPr="00170541" w:rsidRDefault="00DD1177" w:rsidP="00CA24E4">
      <w:pPr>
        <w:tabs>
          <w:tab w:val="left" w:pos="30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541">
        <w:rPr>
          <w:rFonts w:ascii="Times New Roman" w:hAnsi="Times New Roman" w:cs="Times New Roman"/>
          <w:sz w:val="28"/>
          <w:szCs w:val="28"/>
        </w:rPr>
        <w:tab/>
      </w:r>
    </w:p>
    <w:p w:rsidR="002C73F5" w:rsidRPr="00170541" w:rsidRDefault="002C73F5" w:rsidP="00CA24E4">
      <w:pPr>
        <w:tabs>
          <w:tab w:val="left" w:pos="30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73F5" w:rsidRPr="00170541" w:rsidRDefault="002C73F5" w:rsidP="00CA24E4">
      <w:pPr>
        <w:tabs>
          <w:tab w:val="left" w:pos="30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2410"/>
        <w:gridCol w:w="7230"/>
      </w:tblGrid>
      <w:tr w:rsidR="007E3991" w:rsidRPr="00170541" w:rsidTr="007E3991">
        <w:tc>
          <w:tcPr>
            <w:tcW w:w="2410" w:type="dxa"/>
            <w:shd w:val="clear" w:color="auto" w:fill="auto"/>
          </w:tcPr>
          <w:p w:rsidR="007E3991" w:rsidRPr="00170541" w:rsidRDefault="007E3991" w:rsidP="00097027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541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6D60B8" w:rsidRPr="001705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05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:rsidR="007E3991" w:rsidRPr="00170541" w:rsidRDefault="007E3991" w:rsidP="00097027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0541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Информация о результатах выполнения представлений</w:t>
            </w:r>
          </w:p>
          <w:p w:rsidR="002C73F5" w:rsidRPr="00170541" w:rsidRDefault="002C73F5" w:rsidP="00097027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CF3" w:rsidRPr="00170541" w:rsidTr="007E3991">
        <w:tc>
          <w:tcPr>
            <w:tcW w:w="2410" w:type="dxa"/>
            <w:shd w:val="clear" w:color="auto" w:fill="auto"/>
          </w:tcPr>
          <w:p w:rsidR="00D61CF3" w:rsidRPr="00170541" w:rsidRDefault="00D61CF3" w:rsidP="00097027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541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D61CF3" w:rsidRPr="00170541" w:rsidRDefault="00D61CF3" w:rsidP="00097027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auto"/>
          </w:tcPr>
          <w:p w:rsidR="00D61CF3" w:rsidRPr="00170541" w:rsidRDefault="00D61CF3" w:rsidP="00D61CF3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705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Форма информирования о снятии с контроля выполненных представлений (отдельных требований (пунктов), о продлении срока выполнения представлений (отдельных требований (пунктов), ранее направленных им </w:t>
            </w:r>
            <w:proofErr w:type="gramEnd"/>
          </w:p>
        </w:tc>
      </w:tr>
      <w:tr w:rsidR="007E3991" w:rsidRPr="00170541" w:rsidTr="007E3991">
        <w:tc>
          <w:tcPr>
            <w:tcW w:w="2410" w:type="dxa"/>
            <w:shd w:val="clear" w:color="auto" w:fill="auto"/>
          </w:tcPr>
          <w:p w:rsidR="007E3991" w:rsidRPr="00170541" w:rsidRDefault="007E3991" w:rsidP="00D61C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541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6D60B8" w:rsidRPr="001705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1CF3" w:rsidRPr="0017054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230" w:type="dxa"/>
            <w:shd w:val="clear" w:color="auto" w:fill="auto"/>
          </w:tcPr>
          <w:p w:rsidR="007E3991" w:rsidRPr="00170541" w:rsidRDefault="007E3991" w:rsidP="00097027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0541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Информация о результатах выполнения предписаний</w:t>
            </w:r>
          </w:p>
          <w:p w:rsidR="002C73F5" w:rsidRPr="00170541" w:rsidRDefault="002C73F5" w:rsidP="00097027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3991" w:rsidRPr="00170541" w:rsidTr="007E3991">
        <w:tc>
          <w:tcPr>
            <w:tcW w:w="2410" w:type="dxa"/>
            <w:shd w:val="clear" w:color="auto" w:fill="auto"/>
          </w:tcPr>
          <w:p w:rsidR="007E3991" w:rsidRPr="00170541" w:rsidRDefault="007E3991" w:rsidP="00D61C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541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6D60B8" w:rsidRPr="001705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1CF3" w:rsidRPr="001705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230" w:type="dxa"/>
            <w:shd w:val="clear" w:color="auto" w:fill="auto"/>
          </w:tcPr>
          <w:p w:rsidR="00C41D6F" w:rsidRPr="00170541" w:rsidRDefault="00C41D6F" w:rsidP="00097027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0541">
              <w:rPr>
                <w:rFonts w:ascii="Times New Roman" w:eastAsia="Calibri" w:hAnsi="Times New Roman" w:cs="Times New Roman"/>
                <w:sz w:val="28"/>
                <w:szCs w:val="28"/>
              </w:rPr>
              <w:t>Форма представления информации о результатах реализации предложений (рекомендаций)</w:t>
            </w:r>
          </w:p>
          <w:p w:rsidR="002C73F5" w:rsidRPr="00170541" w:rsidRDefault="002C73F5" w:rsidP="00D92C63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3991" w:rsidRPr="00170541" w:rsidTr="007E3991">
        <w:trPr>
          <w:trHeight w:val="88"/>
        </w:trPr>
        <w:tc>
          <w:tcPr>
            <w:tcW w:w="2410" w:type="dxa"/>
            <w:shd w:val="clear" w:color="auto" w:fill="auto"/>
          </w:tcPr>
          <w:p w:rsidR="007E3991" w:rsidRPr="00170541" w:rsidRDefault="007E3991" w:rsidP="00D61C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541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6D60B8" w:rsidRPr="001705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1CF3" w:rsidRPr="001705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230" w:type="dxa"/>
            <w:shd w:val="clear" w:color="auto" w:fill="auto"/>
          </w:tcPr>
          <w:p w:rsidR="00C41D6F" w:rsidRPr="00170541" w:rsidRDefault="00D92C63" w:rsidP="00C41D6F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0541">
              <w:rPr>
                <w:rFonts w:ascii="Times New Roman" w:eastAsia="Calibri" w:hAnsi="Times New Roman" w:cs="Times New Roman"/>
                <w:sz w:val="28"/>
                <w:szCs w:val="28"/>
              </w:rPr>
              <w:t>Форма и</w:t>
            </w:r>
            <w:r w:rsidR="00C41D6F" w:rsidRPr="00170541">
              <w:rPr>
                <w:rFonts w:ascii="Times New Roman" w:eastAsia="Calibri" w:hAnsi="Times New Roman" w:cs="Times New Roman"/>
                <w:sz w:val="28"/>
                <w:szCs w:val="28"/>
              </w:rPr>
              <w:t>нформаци</w:t>
            </w:r>
            <w:r w:rsidRPr="00170541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C41D6F" w:rsidRPr="001705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результатах работы в сфере производства по делам об административных правонарушениях</w:t>
            </w:r>
          </w:p>
          <w:p w:rsidR="007E3991" w:rsidRPr="00170541" w:rsidRDefault="007E3991" w:rsidP="00097027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3991" w:rsidRPr="00170541" w:rsidRDefault="007E3991" w:rsidP="00CA24E4">
      <w:pPr>
        <w:tabs>
          <w:tab w:val="left" w:pos="30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3991" w:rsidRPr="00170541" w:rsidRDefault="007E3991" w:rsidP="00CA24E4">
      <w:pPr>
        <w:tabs>
          <w:tab w:val="left" w:pos="30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3991" w:rsidRPr="00170541" w:rsidRDefault="007E3991" w:rsidP="00CA24E4">
      <w:pPr>
        <w:tabs>
          <w:tab w:val="left" w:pos="30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6F5" w:rsidRPr="00170541" w:rsidRDefault="005C64A2" w:rsidP="00CA24E4">
      <w:pPr>
        <w:tabs>
          <w:tab w:val="left" w:pos="30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541">
        <w:rPr>
          <w:rFonts w:ascii="Times New Roman" w:hAnsi="Times New Roman" w:cs="Times New Roman"/>
          <w:sz w:val="28"/>
          <w:szCs w:val="28"/>
        </w:rPr>
        <w:br w:type="page"/>
      </w:r>
    </w:p>
    <w:p w:rsidR="006377EB" w:rsidRPr="00170541" w:rsidRDefault="006377EB" w:rsidP="00CA24E4">
      <w:pPr>
        <w:tabs>
          <w:tab w:val="left" w:pos="303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0541">
        <w:rPr>
          <w:rFonts w:ascii="Times New Roman" w:hAnsi="Times New Roman" w:cs="Times New Roman"/>
          <w:b/>
          <w:bCs/>
          <w:sz w:val="28"/>
          <w:szCs w:val="28"/>
        </w:rPr>
        <w:lastRenderedPageBreak/>
        <w:t>1. Общие положения</w:t>
      </w:r>
    </w:p>
    <w:p w:rsidR="00174577" w:rsidRPr="00170541" w:rsidRDefault="00174577" w:rsidP="0056751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0C24" w:rsidRPr="00170541" w:rsidRDefault="00F36A34" w:rsidP="00000C2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636E38" w:rsidRPr="00170541">
        <w:rPr>
          <w:rFonts w:ascii="Times New Roman" w:hAnsi="Times New Roman" w:cs="Times New Roman"/>
          <w:sz w:val="28"/>
          <w:szCs w:val="28"/>
        </w:rPr>
        <w:t xml:space="preserve">Стандарт внешнего муниципального финансового контроля </w:t>
      </w:r>
      <w:r w:rsidR="006377EB" w:rsidRPr="00170541">
        <w:rPr>
          <w:rFonts w:ascii="Times New Roman" w:hAnsi="Times New Roman" w:cs="Times New Roman"/>
          <w:sz w:val="28"/>
          <w:szCs w:val="28"/>
        </w:rPr>
        <w:t>«Контроль</w:t>
      </w:r>
      <w:r w:rsidR="00264765" w:rsidRPr="00170541">
        <w:rPr>
          <w:rFonts w:ascii="Times New Roman" w:hAnsi="Times New Roman" w:cs="Times New Roman"/>
          <w:sz w:val="28"/>
          <w:szCs w:val="28"/>
        </w:rPr>
        <w:t xml:space="preserve"> за </w:t>
      </w:r>
      <w:r w:rsidR="006377EB" w:rsidRPr="00170541">
        <w:rPr>
          <w:rFonts w:ascii="Times New Roman" w:hAnsi="Times New Roman" w:cs="Times New Roman"/>
          <w:sz w:val="28"/>
          <w:szCs w:val="28"/>
        </w:rPr>
        <w:t>реализаци</w:t>
      </w:r>
      <w:r w:rsidR="00264765" w:rsidRPr="00170541">
        <w:rPr>
          <w:rFonts w:ascii="Times New Roman" w:hAnsi="Times New Roman" w:cs="Times New Roman"/>
          <w:sz w:val="28"/>
          <w:szCs w:val="28"/>
        </w:rPr>
        <w:t xml:space="preserve">ей документов, подготовленных по результатам </w:t>
      </w:r>
      <w:r w:rsidR="006377EB" w:rsidRPr="00170541">
        <w:rPr>
          <w:rFonts w:ascii="Times New Roman" w:hAnsi="Times New Roman" w:cs="Times New Roman"/>
          <w:sz w:val="28"/>
          <w:szCs w:val="28"/>
        </w:rPr>
        <w:t xml:space="preserve">контрольных и экспертно-аналитических мероприятий» (далее – </w:t>
      </w:r>
      <w:r w:rsidR="00636E38" w:rsidRPr="00170541">
        <w:rPr>
          <w:rFonts w:ascii="Times New Roman" w:hAnsi="Times New Roman" w:cs="Times New Roman"/>
          <w:sz w:val="28"/>
          <w:szCs w:val="28"/>
        </w:rPr>
        <w:t>Стандарт</w:t>
      </w:r>
      <w:r w:rsidR="006377EB" w:rsidRPr="00170541">
        <w:rPr>
          <w:rFonts w:ascii="Times New Roman" w:hAnsi="Times New Roman" w:cs="Times New Roman"/>
          <w:sz w:val="28"/>
          <w:szCs w:val="28"/>
        </w:rPr>
        <w:t xml:space="preserve">) </w:t>
      </w:r>
      <w:r w:rsidR="00000C24" w:rsidRPr="00170541">
        <w:rPr>
          <w:rFonts w:ascii="Times New Roman" w:hAnsi="Times New Roman" w:cs="Times New Roman"/>
          <w:sz w:val="28"/>
          <w:szCs w:val="28"/>
        </w:rPr>
        <w:t xml:space="preserve">разработан в </w:t>
      </w:r>
      <w:r w:rsidR="00000C24" w:rsidRPr="00170541">
        <w:rPr>
          <w:rFonts w:ascii="Times New Roman" w:hAnsi="Times New Roman" w:cs="Times New Roman"/>
          <w:color w:val="000000"/>
          <w:sz w:val="28"/>
          <w:szCs w:val="28"/>
        </w:rPr>
        <w:t>соответствии с Бюджетным кодексом Российской Федерации, Федеральным законом от 07.02.2011 № 6-ФЗ «Об общих принципах организации</w:t>
      </w:r>
      <w:r w:rsidR="00000C24" w:rsidRPr="00170541">
        <w:rPr>
          <w:rFonts w:ascii="Times New Roman" w:hAnsi="Times New Roman" w:cs="Times New Roman"/>
          <w:sz w:val="28"/>
          <w:szCs w:val="28"/>
        </w:rPr>
        <w:t xml:space="preserve"> и деятельности контрольно-счетных органов субъектов Российской Федерации</w:t>
      </w:r>
      <w:r w:rsidR="00102E8F" w:rsidRPr="00170541">
        <w:rPr>
          <w:rFonts w:ascii="Times New Roman" w:hAnsi="Times New Roman" w:cs="Times New Roman"/>
          <w:sz w:val="28"/>
          <w:szCs w:val="28"/>
        </w:rPr>
        <w:t>, федеральных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муниципальных образований», </w:t>
      </w:r>
      <w:r w:rsidRPr="00F36A34">
        <w:rPr>
          <w:rFonts w:ascii="Times New Roman" w:hAnsi="Times New Roman" w:cs="Times New Roman"/>
          <w:sz w:val="28"/>
          <w:szCs w:val="28"/>
        </w:rPr>
        <w:t>Решением Совета Тунгокоченского муниципального округа от 24.06.2024 № 27 о наименовании Контрольно-счетной палаты Тунгокоченского</w:t>
      </w:r>
      <w:proofErr w:type="gramEnd"/>
      <w:r w:rsidRPr="00F36A3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C24" w:rsidRPr="0017054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000C24" w:rsidRPr="0017054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00C24" w:rsidRPr="00170541">
        <w:rPr>
          <w:rFonts w:ascii="Times New Roman" w:hAnsi="Times New Roman"/>
          <w:sz w:val="28"/>
          <w:szCs w:val="28"/>
        </w:rPr>
        <w:t>КС</w:t>
      </w:r>
      <w:r>
        <w:rPr>
          <w:rFonts w:ascii="Times New Roman" w:hAnsi="Times New Roman"/>
          <w:sz w:val="28"/>
          <w:szCs w:val="28"/>
        </w:rPr>
        <w:t>П</w:t>
      </w:r>
      <w:r w:rsidR="00000C24" w:rsidRPr="00170541">
        <w:rPr>
          <w:rFonts w:ascii="Times New Roman" w:hAnsi="Times New Roman"/>
          <w:sz w:val="28"/>
          <w:szCs w:val="28"/>
        </w:rPr>
        <w:t>), Общими требованиями к</w:t>
      </w:r>
      <w:r>
        <w:rPr>
          <w:rFonts w:ascii="Times New Roman" w:hAnsi="Times New Roman"/>
          <w:sz w:val="28"/>
          <w:szCs w:val="28"/>
        </w:rPr>
        <w:t xml:space="preserve"> </w:t>
      </w:r>
      <w:r w:rsidR="00000C24" w:rsidRPr="00170541">
        <w:rPr>
          <w:rFonts w:ascii="Times New Roman" w:hAnsi="Times New Roman"/>
          <w:sz w:val="28"/>
          <w:szCs w:val="28"/>
        </w:rPr>
        <w:t>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 (постановление Коллегии Счетной палаты Российской Федерации от 29.03.2022 № 2ПК), Положением о КС</w:t>
      </w:r>
      <w:r>
        <w:rPr>
          <w:rFonts w:ascii="Times New Roman" w:hAnsi="Times New Roman"/>
          <w:sz w:val="28"/>
          <w:szCs w:val="28"/>
        </w:rPr>
        <w:t>П</w:t>
      </w:r>
      <w:r w:rsidR="00000C24" w:rsidRPr="00170541">
        <w:rPr>
          <w:rFonts w:ascii="Times New Roman" w:hAnsi="Times New Roman"/>
          <w:sz w:val="28"/>
          <w:szCs w:val="28"/>
        </w:rPr>
        <w:t>, Регламентом и иными правовыми актами КС</w:t>
      </w:r>
      <w:r>
        <w:rPr>
          <w:rFonts w:ascii="Times New Roman" w:hAnsi="Times New Roman"/>
          <w:sz w:val="28"/>
          <w:szCs w:val="28"/>
        </w:rPr>
        <w:t>П</w:t>
      </w:r>
      <w:r w:rsidR="00000C24" w:rsidRPr="00170541">
        <w:rPr>
          <w:rFonts w:ascii="Times New Roman" w:hAnsi="Times New Roman"/>
          <w:sz w:val="28"/>
          <w:szCs w:val="28"/>
        </w:rPr>
        <w:t>.</w:t>
      </w:r>
    </w:p>
    <w:p w:rsidR="00521A65" w:rsidRPr="00170541" w:rsidRDefault="00521A65" w:rsidP="00000C24">
      <w:pPr>
        <w:pStyle w:val="Default"/>
        <w:ind w:firstLine="708"/>
        <w:jc w:val="both"/>
        <w:rPr>
          <w:sz w:val="28"/>
          <w:szCs w:val="28"/>
        </w:rPr>
      </w:pPr>
      <w:r w:rsidRPr="00170541">
        <w:rPr>
          <w:sz w:val="28"/>
          <w:szCs w:val="28"/>
        </w:rPr>
        <w:t>1.2.</w:t>
      </w:r>
      <w:r w:rsidR="00F36A34">
        <w:rPr>
          <w:sz w:val="28"/>
          <w:szCs w:val="28"/>
        </w:rPr>
        <w:t xml:space="preserve"> </w:t>
      </w:r>
      <w:r w:rsidRPr="00170541">
        <w:rPr>
          <w:sz w:val="28"/>
          <w:szCs w:val="28"/>
        </w:rPr>
        <w:t xml:space="preserve">Стандарт разработан с учетом </w:t>
      </w:r>
      <w:r w:rsidR="00420AD6" w:rsidRPr="00170541">
        <w:rPr>
          <w:sz w:val="28"/>
          <w:szCs w:val="28"/>
        </w:rPr>
        <w:t>Стандарта внешнего муниципального финансового контроля «Общие требования, правила и процедуры проведения контрольного мероприятия»</w:t>
      </w:r>
      <w:r w:rsidR="00B515B6" w:rsidRPr="00170541">
        <w:rPr>
          <w:sz w:val="28"/>
          <w:szCs w:val="28"/>
        </w:rPr>
        <w:t xml:space="preserve">, </w:t>
      </w:r>
      <w:r w:rsidR="00420AD6" w:rsidRPr="00170541">
        <w:rPr>
          <w:sz w:val="28"/>
          <w:szCs w:val="28"/>
        </w:rPr>
        <w:t>Стандарт</w:t>
      </w:r>
      <w:r w:rsidR="00B42795" w:rsidRPr="00170541">
        <w:rPr>
          <w:sz w:val="28"/>
          <w:szCs w:val="28"/>
        </w:rPr>
        <w:t>а</w:t>
      </w:r>
      <w:r w:rsidR="00420AD6" w:rsidRPr="00170541">
        <w:rPr>
          <w:sz w:val="28"/>
          <w:szCs w:val="28"/>
        </w:rPr>
        <w:t xml:space="preserve"> внешнего муниципального финансового контроля «Общие требования, правила и процедуры проведения экспертно-аналитического мероприятия»</w:t>
      </w:r>
      <w:r w:rsidR="00F36A34">
        <w:rPr>
          <w:sz w:val="28"/>
          <w:szCs w:val="28"/>
        </w:rPr>
        <w:t>.</w:t>
      </w:r>
    </w:p>
    <w:p w:rsidR="008F2A1B" w:rsidRPr="00170541" w:rsidRDefault="006377EB" w:rsidP="0056751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170541">
        <w:rPr>
          <w:color w:val="auto"/>
          <w:sz w:val="28"/>
          <w:szCs w:val="28"/>
        </w:rPr>
        <w:t>1.</w:t>
      </w:r>
      <w:r w:rsidR="003677E7" w:rsidRPr="00170541">
        <w:rPr>
          <w:color w:val="auto"/>
          <w:sz w:val="28"/>
          <w:szCs w:val="28"/>
        </w:rPr>
        <w:t>3</w:t>
      </w:r>
      <w:r w:rsidRPr="00170541">
        <w:rPr>
          <w:color w:val="auto"/>
          <w:sz w:val="28"/>
          <w:szCs w:val="28"/>
        </w:rPr>
        <w:t>.</w:t>
      </w:r>
      <w:r w:rsidR="00F36A34">
        <w:rPr>
          <w:color w:val="auto"/>
          <w:sz w:val="28"/>
          <w:szCs w:val="28"/>
        </w:rPr>
        <w:t xml:space="preserve"> </w:t>
      </w:r>
      <w:r w:rsidRPr="00170541">
        <w:rPr>
          <w:color w:val="auto"/>
          <w:sz w:val="28"/>
          <w:szCs w:val="28"/>
        </w:rPr>
        <w:t xml:space="preserve">Целью Стандарта является установление общих правил </w:t>
      </w:r>
      <w:proofErr w:type="gramStart"/>
      <w:r w:rsidRPr="00170541">
        <w:rPr>
          <w:color w:val="auto"/>
          <w:sz w:val="28"/>
          <w:szCs w:val="28"/>
        </w:rPr>
        <w:t xml:space="preserve">контроля </w:t>
      </w:r>
      <w:r w:rsidR="00264765" w:rsidRPr="00170541">
        <w:rPr>
          <w:color w:val="auto"/>
          <w:sz w:val="28"/>
          <w:szCs w:val="28"/>
        </w:rPr>
        <w:t>за</w:t>
      </w:r>
      <w:proofErr w:type="gramEnd"/>
      <w:r w:rsidR="00264765" w:rsidRPr="00170541">
        <w:rPr>
          <w:color w:val="auto"/>
          <w:sz w:val="28"/>
          <w:szCs w:val="28"/>
        </w:rPr>
        <w:t xml:space="preserve"> реализацией документов, составленных по результатам </w:t>
      </w:r>
      <w:r w:rsidRPr="00170541">
        <w:rPr>
          <w:color w:val="auto"/>
          <w:sz w:val="28"/>
          <w:szCs w:val="28"/>
        </w:rPr>
        <w:t xml:space="preserve">контрольных и экспертно-аналитических мероприятий, проведенных </w:t>
      </w:r>
      <w:r w:rsidR="001F2160" w:rsidRPr="00170541">
        <w:rPr>
          <w:sz w:val="28"/>
          <w:szCs w:val="28"/>
        </w:rPr>
        <w:t>КС</w:t>
      </w:r>
      <w:r w:rsidR="00F36A34">
        <w:rPr>
          <w:sz w:val="28"/>
          <w:szCs w:val="28"/>
        </w:rPr>
        <w:t>П</w:t>
      </w:r>
      <w:r w:rsidRPr="00170541">
        <w:rPr>
          <w:color w:val="auto"/>
          <w:sz w:val="28"/>
          <w:szCs w:val="28"/>
        </w:rPr>
        <w:t xml:space="preserve"> (далее – результаты проведенных мероприятий).</w:t>
      </w:r>
    </w:p>
    <w:p w:rsidR="008F2A1B" w:rsidRPr="00170541" w:rsidRDefault="006377EB" w:rsidP="0056751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170541">
        <w:rPr>
          <w:color w:val="auto"/>
          <w:sz w:val="28"/>
          <w:szCs w:val="28"/>
        </w:rPr>
        <w:t>1.</w:t>
      </w:r>
      <w:r w:rsidR="003677E7" w:rsidRPr="00170541">
        <w:rPr>
          <w:color w:val="auto"/>
          <w:sz w:val="28"/>
          <w:szCs w:val="28"/>
        </w:rPr>
        <w:t>4</w:t>
      </w:r>
      <w:r w:rsidRPr="00170541">
        <w:rPr>
          <w:color w:val="auto"/>
          <w:sz w:val="28"/>
          <w:szCs w:val="28"/>
        </w:rPr>
        <w:t>.</w:t>
      </w:r>
      <w:r w:rsidRPr="00170541">
        <w:rPr>
          <w:bCs/>
          <w:color w:val="auto"/>
          <w:sz w:val="28"/>
          <w:szCs w:val="28"/>
        </w:rPr>
        <w:t> </w:t>
      </w:r>
      <w:r w:rsidRPr="00170541">
        <w:rPr>
          <w:color w:val="auto"/>
          <w:sz w:val="28"/>
          <w:szCs w:val="28"/>
        </w:rPr>
        <w:t>Задачами Стандарта являются:</w:t>
      </w:r>
    </w:p>
    <w:p w:rsidR="008F2A1B" w:rsidRPr="00170541" w:rsidRDefault="006377EB" w:rsidP="0056751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170541">
        <w:rPr>
          <w:color w:val="auto"/>
          <w:sz w:val="28"/>
          <w:szCs w:val="28"/>
        </w:rPr>
        <w:t xml:space="preserve">определение </w:t>
      </w:r>
      <w:r w:rsidR="00C22215" w:rsidRPr="00170541">
        <w:rPr>
          <w:color w:val="auto"/>
          <w:sz w:val="28"/>
          <w:szCs w:val="28"/>
        </w:rPr>
        <w:t>механизма организа</w:t>
      </w:r>
      <w:r w:rsidR="007B1745" w:rsidRPr="00170541">
        <w:rPr>
          <w:color w:val="auto"/>
          <w:sz w:val="28"/>
          <w:szCs w:val="28"/>
        </w:rPr>
        <w:t xml:space="preserve">ции и осуществления </w:t>
      </w:r>
      <w:proofErr w:type="gramStart"/>
      <w:r w:rsidR="007B1745" w:rsidRPr="00170541">
        <w:rPr>
          <w:color w:val="auto"/>
          <w:sz w:val="28"/>
          <w:szCs w:val="28"/>
        </w:rPr>
        <w:t>контроля за</w:t>
      </w:r>
      <w:proofErr w:type="gramEnd"/>
      <w:r w:rsidRPr="00170541">
        <w:rPr>
          <w:color w:val="auto"/>
          <w:sz w:val="28"/>
          <w:szCs w:val="28"/>
        </w:rPr>
        <w:t xml:space="preserve"> реализаци</w:t>
      </w:r>
      <w:r w:rsidR="00C22215" w:rsidRPr="00170541">
        <w:rPr>
          <w:color w:val="auto"/>
          <w:sz w:val="28"/>
          <w:szCs w:val="28"/>
        </w:rPr>
        <w:t xml:space="preserve">ей документов, подготовленных по результатам </w:t>
      </w:r>
      <w:r w:rsidRPr="00170541">
        <w:rPr>
          <w:color w:val="auto"/>
          <w:sz w:val="28"/>
          <w:szCs w:val="28"/>
        </w:rPr>
        <w:t>проведенных мероприятий;</w:t>
      </w:r>
    </w:p>
    <w:p w:rsidR="008F2A1B" w:rsidRPr="00170541" w:rsidRDefault="006377EB" w:rsidP="0056751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170541">
        <w:rPr>
          <w:color w:val="auto"/>
          <w:sz w:val="28"/>
          <w:szCs w:val="28"/>
        </w:rPr>
        <w:t xml:space="preserve">установление </w:t>
      </w:r>
      <w:r w:rsidR="00C22215" w:rsidRPr="00170541">
        <w:rPr>
          <w:color w:val="auto"/>
          <w:sz w:val="28"/>
          <w:szCs w:val="28"/>
        </w:rPr>
        <w:t xml:space="preserve">правил и процедур </w:t>
      </w:r>
      <w:proofErr w:type="gramStart"/>
      <w:r w:rsidR="00C22215" w:rsidRPr="00170541">
        <w:rPr>
          <w:color w:val="auto"/>
          <w:sz w:val="28"/>
          <w:szCs w:val="28"/>
        </w:rPr>
        <w:t>контроля за</w:t>
      </w:r>
      <w:proofErr w:type="gramEnd"/>
      <w:r w:rsidR="00C22215" w:rsidRPr="00170541">
        <w:rPr>
          <w:color w:val="auto"/>
          <w:sz w:val="28"/>
          <w:szCs w:val="28"/>
        </w:rPr>
        <w:t xml:space="preserve"> реализацией документов, подготовленных по результатам </w:t>
      </w:r>
      <w:r w:rsidRPr="00170541">
        <w:rPr>
          <w:color w:val="auto"/>
          <w:sz w:val="28"/>
          <w:szCs w:val="28"/>
        </w:rPr>
        <w:t>проведенных мероприятий;</w:t>
      </w:r>
    </w:p>
    <w:p w:rsidR="004B01F2" w:rsidRPr="00170541" w:rsidRDefault="006377EB" w:rsidP="004B01F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170541">
        <w:rPr>
          <w:color w:val="auto"/>
          <w:sz w:val="28"/>
          <w:szCs w:val="28"/>
        </w:rPr>
        <w:t xml:space="preserve">определение порядка оформления итогов </w:t>
      </w:r>
      <w:proofErr w:type="gramStart"/>
      <w:r w:rsidRPr="00170541">
        <w:rPr>
          <w:color w:val="auto"/>
          <w:sz w:val="28"/>
          <w:szCs w:val="28"/>
        </w:rPr>
        <w:t>контроля</w:t>
      </w:r>
      <w:r w:rsidR="004B01F2" w:rsidRPr="00170541">
        <w:rPr>
          <w:color w:val="auto"/>
          <w:sz w:val="28"/>
          <w:szCs w:val="28"/>
        </w:rPr>
        <w:t xml:space="preserve"> за</w:t>
      </w:r>
      <w:proofErr w:type="gramEnd"/>
      <w:r w:rsidR="004B01F2" w:rsidRPr="00170541">
        <w:rPr>
          <w:color w:val="auto"/>
          <w:sz w:val="28"/>
          <w:szCs w:val="28"/>
        </w:rPr>
        <w:t xml:space="preserve"> </w:t>
      </w:r>
      <w:r w:rsidRPr="00170541">
        <w:rPr>
          <w:color w:val="auto"/>
          <w:sz w:val="28"/>
          <w:szCs w:val="28"/>
        </w:rPr>
        <w:t>реализаци</w:t>
      </w:r>
      <w:r w:rsidR="004B01F2" w:rsidRPr="00170541">
        <w:rPr>
          <w:color w:val="auto"/>
          <w:sz w:val="28"/>
          <w:szCs w:val="28"/>
        </w:rPr>
        <w:t>ей</w:t>
      </w:r>
      <w:r w:rsidRPr="00170541">
        <w:rPr>
          <w:color w:val="auto"/>
          <w:sz w:val="28"/>
          <w:szCs w:val="28"/>
        </w:rPr>
        <w:t xml:space="preserve"> </w:t>
      </w:r>
      <w:r w:rsidR="004B01F2" w:rsidRPr="00170541">
        <w:rPr>
          <w:color w:val="auto"/>
          <w:sz w:val="28"/>
          <w:szCs w:val="28"/>
        </w:rPr>
        <w:t>документов, подготовленных по результатам проведенных мероприятий.</w:t>
      </w:r>
    </w:p>
    <w:p w:rsidR="003A3ED2" w:rsidRPr="00170541" w:rsidRDefault="006377EB" w:rsidP="003A3E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</w:rPr>
        <w:t>1.</w:t>
      </w:r>
      <w:r w:rsidR="00992A65" w:rsidRPr="00170541">
        <w:rPr>
          <w:rFonts w:ascii="Times New Roman" w:hAnsi="Times New Roman" w:cs="Times New Roman"/>
          <w:sz w:val="28"/>
          <w:szCs w:val="28"/>
        </w:rPr>
        <w:t>5</w:t>
      </w:r>
      <w:r w:rsidRPr="0017054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170541">
        <w:rPr>
          <w:rFonts w:ascii="Times New Roman" w:hAnsi="Times New Roman" w:cs="Times New Roman"/>
          <w:sz w:val="28"/>
          <w:szCs w:val="28"/>
        </w:rPr>
        <w:t xml:space="preserve">Под </w:t>
      </w:r>
      <w:r w:rsidR="004B01F2" w:rsidRPr="00170541">
        <w:rPr>
          <w:rFonts w:ascii="Times New Roman" w:hAnsi="Times New Roman" w:cs="Times New Roman"/>
          <w:sz w:val="28"/>
          <w:szCs w:val="28"/>
        </w:rPr>
        <w:t>реализацией документов, подготовленных по результатам</w:t>
      </w:r>
      <w:r w:rsidR="003A3ED2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</w:rPr>
        <w:t>проведенных мероприятий</w:t>
      </w:r>
      <w:r w:rsidR="00CA24E4" w:rsidRPr="00170541">
        <w:rPr>
          <w:rFonts w:ascii="Times New Roman" w:hAnsi="Times New Roman" w:cs="Times New Roman"/>
          <w:sz w:val="28"/>
          <w:szCs w:val="28"/>
        </w:rPr>
        <w:t>,</w:t>
      </w:r>
      <w:r w:rsidRPr="00170541">
        <w:rPr>
          <w:rFonts w:ascii="Times New Roman" w:hAnsi="Times New Roman" w:cs="Times New Roman"/>
          <w:sz w:val="28"/>
          <w:szCs w:val="28"/>
        </w:rPr>
        <w:t xml:space="preserve"> понимаются </w:t>
      </w:r>
      <w:r w:rsidR="003A3ED2" w:rsidRPr="00170541">
        <w:rPr>
          <w:rFonts w:ascii="Times New Roman" w:hAnsi="Times New Roman" w:cs="Times New Roman"/>
          <w:sz w:val="28"/>
          <w:szCs w:val="28"/>
        </w:rPr>
        <w:t>итоги выполнения представлений и предписаний</w:t>
      </w:r>
      <w:r w:rsidR="00E85D7A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BE77A6" w:rsidRPr="00170541">
        <w:rPr>
          <w:rFonts w:ascii="Times New Roman" w:hAnsi="Times New Roman"/>
          <w:sz w:val="28"/>
          <w:szCs w:val="28"/>
        </w:rPr>
        <w:t>КС</w:t>
      </w:r>
      <w:r w:rsidR="00F36A34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</w:rPr>
        <w:t xml:space="preserve">, </w:t>
      </w:r>
      <w:r w:rsidR="003A3ED2" w:rsidRPr="00170541">
        <w:rPr>
          <w:rFonts w:ascii="Times New Roman" w:hAnsi="Times New Roman" w:cs="Times New Roman"/>
          <w:sz w:val="28"/>
          <w:szCs w:val="28"/>
        </w:rPr>
        <w:t>итоги рассмотрения уведомлений</w:t>
      </w:r>
      <w:r w:rsidR="00E85D7A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BE77A6" w:rsidRPr="00170541">
        <w:rPr>
          <w:rFonts w:ascii="Times New Roman" w:hAnsi="Times New Roman"/>
          <w:sz w:val="28"/>
          <w:szCs w:val="28"/>
        </w:rPr>
        <w:t>КС</w:t>
      </w:r>
      <w:r w:rsidR="00F36A34">
        <w:rPr>
          <w:rFonts w:ascii="Times New Roman" w:hAnsi="Times New Roman"/>
          <w:sz w:val="28"/>
          <w:szCs w:val="28"/>
        </w:rPr>
        <w:t>П</w:t>
      </w:r>
      <w:r w:rsidR="009C50E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A3ED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применении бюджетных мер принуждения и исполнения решений об их применении, итоги рассмотрения обращений </w:t>
      </w:r>
      <w:r w:rsidR="00BE77A6" w:rsidRPr="00170541">
        <w:rPr>
          <w:rFonts w:ascii="Times New Roman" w:hAnsi="Times New Roman"/>
          <w:sz w:val="28"/>
          <w:szCs w:val="28"/>
        </w:rPr>
        <w:t>КС</w:t>
      </w:r>
      <w:r w:rsidR="00F36A34">
        <w:rPr>
          <w:rFonts w:ascii="Times New Roman" w:hAnsi="Times New Roman"/>
          <w:sz w:val="28"/>
          <w:szCs w:val="28"/>
        </w:rPr>
        <w:t>П</w:t>
      </w:r>
      <w:r w:rsidR="00BE77A6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A3ED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в правоохранительные органы, итоги рассмотрения дел об административных правонарушениях, возбужденных должностными лицами </w:t>
      </w:r>
      <w:r w:rsidR="00BE77A6" w:rsidRPr="00170541">
        <w:rPr>
          <w:rFonts w:ascii="Times New Roman" w:hAnsi="Times New Roman"/>
          <w:sz w:val="28"/>
          <w:szCs w:val="28"/>
        </w:rPr>
        <w:t>КС</w:t>
      </w:r>
      <w:r w:rsidR="00F36A34">
        <w:rPr>
          <w:rFonts w:ascii="Times New Roman" w:hAnsi="Times New Roman"/>
          <w:sz w:val="28"/>
          <w:szCs w:val="28"/>
        </w:rPr>
        <w:t>П</w:t>
      </w:r>
      <w:r w:rsidR="003A3ED2" w:rsidRPr="00170541">
        <w:rPr>
          <w:rFonts w:ascii="Times New Roman" w:hAnsi="Times New Roman" w:cs="Times New Roman"/>
          <w:sz w:val="28"/>
          <w:szCs w:val="28"/>
          <w:lang w:eastAsia="ru-RU"/>
        </w:rPr>
        <w:t>, итоги реализаци</w:t>
      </w:r>
      <w:r w:rsidR="00A314FB" w:rsidRPr="0017054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3A3ED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предложений</w:t>
      </w:r>
      <w:r w:rsidR="00A314F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(рекомендаций)</w:t>
      </w:r>
      <w:r w:rsidR="00E85D7A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BE77A6" w:rsidRPr="00170541">
        <w:rPr>
          <w:rFonts w:ascii="Times New Roman" w:hAnsi="Times New Roman"/>
          <w:sz w:val="28"/>
          <w:szCs w:val="28"/>
        </w:rPr>
        <w:t>КС</w:t>
      </w:r>
      <w:r w:rsidR="00F36A34">
        <w:rPr>
          <w:rFonts w:ascii="Times New Roman" w:hAnsi="Times New Roman"/>
          <w:sz w:val="28"/>
          <w:szCs w:val="28"/>
        </w:rPr>
        <w:t>П</w:t>
      </w:r>
      <w:r w:rsidR="00BE77A6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A3ED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 результатам контрольных и экспертно-аналитических мероприятий. </w:t>
      </w:r>
      <w:proofErr w:type="gramEnd"/>
    </w:p>
    <w:p w:rsidR="008D2C12" w:rsidRPr="00170541" w:rsidRDefault="008D2C12" w:rsidP="003A3E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Целью контроля реализаци</w:t>
      </w:r>
      <w:r w:rsidR="00A314FB" w:rsidRPr="0017054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документов, подготовленных по результатам проведенных мероприятий, является снятие с контроля документов, подготовленных по результатам проведенных мероприятий, в связи</w:t>
      </w:r>
      <w:r w:rsidR="006532B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r w:rsidR="007B1745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их полным, качественным и своевременным выполнением.</w:t>
      </w:r>
    </w:p>
    <w:p w:rsidR="00C41A2B" w:rsidRPr="00170541" w:rsidRDefault="008D2C12" w:rsidP="00C41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9C50EA"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</w:rPr>
        <w:t>реализацией документов, подготовленных по результатам проведенных мероприятий</w:t>
      </w:r>
      <w:r w:rsidR="00A314FB" w:rsidRPr="00170541">
        <w:rPr>
          <w:rFonts w:ascii="Times New Roman" w:hAnsi="Times New Roman" w:cs="Times New Roman"/>
          <w:sz w:val="28"/>
          <w:szCs w:val="28"/>
        </w:rPr>
        <w:t>,</w:t>
      </w:r>
      <w:r w:rsidRPr="00170541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8D2C12" w:rsidRPr="00170541" w:rsidRDefault="008D2C12" w:rsidP="00C41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обеспечение своевременной подготовки и направления </w:t>
      </w:r>
      <w:r w:rsidR="00A314F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представлений и предписаний </w:t>
      </w:r>
      <w:r w:rsidR="00847A53" w:rsidRPr="00170541">
        <w:rPr>
          <w:rFonts w:ascii="Times New Roman" w:hAnsi="Times New Roman"/>
          <w:sz w:val="28"/>
          <w:szCs w:val="28"/>
        </w:rPr>
        <w:t>КС</w:t>
      </w:r>
      <w:r w:rsidR="00243F04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, уведомлений</w:t>
      </w:r>
      <w:r w:rsidR="00A314F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47A53" w:rsidRPr="00170541">
        <w:rPr>
          <w:rFonts w:ascii="Times New Roman" w:hAnsi="Times New Roman"/>
          <w:sz w:val="28"/>
          <w:szCs w:val="28"/>
        </w:rPr>
        <w:t>КС</w:t>
      </w:r>
      <w:r w:rsidR="00243F04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о применении бюджетных мер принуждения, обращений </w:t>
      </w:r>
      <w:r w:rsidR="00847A53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847A53" w:rsidRPr="00170541">
        <w:rPr>
          <w:rFonts w:ascii="Times New Roman" w:hAnsi="Times New Roman"/>
          <w:sz w:val="28"/>
          <w:szCs w:val="28"/>
        </w:rPr>
        <w:t>С</w:t>
      </w:r>
      <w:r w:rsidR="00243F04">
        <w:rPr>
          <w:rFonts w:ascii="Times New Roman" w:hAnsi="Times New Roman"/>
          <w:sz w:val="28"/>
          <w:szCs w:val="28"/>
        </w:rPr>
        <w:t>П</w:t>
      </w:r>
      <w:r w:rsidR="00847A5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в пр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авоохранительные органы и информационных писем</w:t>
      </w:r>
      <w:r w:rsidR="00A314F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47A53" w:rsidRPr="00170541">
        <w:rPr>
          <w:rFonts w:ascii="Times New Roman" w:hAnsi="Times New Roman"/>
          <w:sz w:val="28"/>
          <w:szCs w:val="28"/>
        </w:rPr>
        <w:t>КС</w:t>
      </w:r>
      <w:r w:rsidR="00243F04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C41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полноты и своевременности принятия мер по представлениям </w:t>
      </w:r>
      <w:r w:rsidR="00847A53" w:rsidRPr="00170541">
        <w:rPr>
          <w:rFonts w:ascii="Times New Roman" w:hAnsi="Times New Roman"/>
          <w:sz w:val="28"/>
          <w:szCs w:val="28"/>
        </w:rPr>
        <w:t>КС</w:t>
      </w:r>
      <w:r w:rsidR="00243F04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C41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выполнения предписаний </w:t>
      </w:r>
      <w:r w:rsidR="00847A53" w:rsidRPr="00170541">
        <w:rPr>
          <w:rFonts w:ascii="Times New Roman" w:hAnsi="Times New Roman"/>
          <w:sz w:val="28"/>
          <w:szCs w:val="28"/>
        </w:rPr>
        <w:t>КС</w:t>
      </w:r>
      <w:r w:rsidR="00243F04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C41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рассмотрением финансовым органом уведомлений </w:t>
      </w:r>
      <w:r w:rsidR="00847A53" w:rsidRPr="00170541">
        <w:rPr>
          <w:rFonts w:ascii="Times New Roman" w:hAnsi="Times New Roman"/>
          <w:sz w:val="28"/>
          <w:szCs w:val="28"/>
        </w:rPr>
        <w:t>КС</w:t>
      </w:r>
      <w:r w:rsidR="00243F04">
        <w:rPr>
          <w:rFonts w:ascii="Times New Roman" w:hAnsi="Times New Roman"/>
          <w:sz w:val="28"/>
          <w:szCs w:val="28"/>
        </w:rPr>
        <w:t>П</w:t>
      </w:r>
      <w:r w:rsidR="00847A5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 применении бюджетных мер принуждения и анализ информации о принятых им решениях;</w:t>
      </w:r>
    </w:p>
    <w:p w:rsidR="008D2C12" w:rsidRPr="00170541" w:rsidRDefault="008D2C12" w:rsidP="00C41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мониторинг реализации предложений (рекомендаций), изложенных в информационных письмах </w:t>
      </w:r>
      <w:r w:rsidR="00CC68D8" w:rsidRPr="00170541">
        <w:rPr>
          <w:rFonts w:ascii="Times New Roman" w:hAnsi="Times New Roman"/>
          <w:sz w:val="28"/>
          <w:szCs w:val="28"/>
        </w:rPr>
        <w:t>КС</w:t>
      </w:r>
      <w:r w:rsidR="00243F04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C41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мониторинг рассмотрения правоохранительными органами обращений </w:t>
      </w:r>
      <w:r w:rsidR="00CC68D8" w:rsidRPr="00170541">
        <w:rPr>
          <w:rFonts w:ascii="Times New Roman" w:hAnsi="Times New Roman"/>
          <w:sz w:val="28"/>
          <w:szCs w:val="28"/>
        </w:rPr>
        <w:t>КС</w:t>
      </w:r>
      <w:r w:rsidR="00FF46BE">
        <w:rPr>
          <w:rFonts w:ascii="Times New Roman" w:hAnsi="Times New Roman"/>
          <w:sz w:val="28"/>
          <w:szCs w:val="28"/>
        </w:rPr>
        <w:t>П</w:t>
      </w:r>
      <w:r w:rsidR="00CC68D8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и анализ информации о принятых процессуальных и иных решениях;</w:t>
      </w:r>
    </w:p>
    <w:p w:rsidR="008D2C12" w:rsidRPr="00170541" w:rsidRDefault="008D2C12" w:rsidP="00271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своевременным составлением </w:t>
      </w:r>
      <w:r w:rsidR="00C41A2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должностными лицами </w:t>
      </w:r>
      <w:r w:rsidR="00CC68D8" w:rsidRPr="00170541">
        <w:rPr>
          <w:rFonts w:ascii="Times New Roman" w:hAnsi="Times New Roman"/>
          <w:sz w:val="28"/>
          <w:szCs w:val="28"/>
        </w:rPr>
        <w:t>КС</w:t>
      </w:r>
      <w:r w:rsidR="00FF46BE">
        <w:rPr>
          <w:rFonts w:ascii="Times New Roman" w:hAnsi="Times New Roman"/>
          <w:sz w:val="28"/>
          <w:szCs w:val="28"/>
        </w:rPr>
        <w:t>П</w:t>
      </w:r>
      <w:r w:rsidR="00CC68D8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протоколов об административных правонарушениях и соблюдением установленного законом срока их направления для рассмотрения дел об административных правонарушениях, мониторинг рассмотрения дел об административных правонарушениях и анализ вынесенны</w:t>
      </w:r>
      <w:r w:rsidR="006532BE" w:rsidRPr="00170541">
        <w:rPr>
          <w:rFonts w:ascii="Times New Roman" w:hAnsi="Times New Roman" w:cs="Times New Roman"/>
          <w:sz w:val="28"/>
          <w:szCs w:val="28"/>
          <w:lang w:eastAsia="ru-RU"/>
        </w:rPr>
        <w:t>х по ним процессуальных решений.</w:t>
      </w:r>
    </w:p>
    <w:p w:rsidR="008D2C12" w:rsidRPr="00170541" w:rsidRDefault="00C41A2B" w:rsidP="00271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C50EA" w:rsidRPr="00170541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Контроль</w:t>
      </w:r>
      <w:r w:rsidR="00CE346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реализаци</w:t>
      </w:r>
      <w:r w:rsidR="00CE346E" w:rsidRPr="00170541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85D7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документов, </w:t>
      </w:r>
      <w:r w:rsidR="00CE346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подготовленных по результатам проведенных мероприятий, возлагается на должностных лиц </w:t>
      </w:r>
      <w:r w:rsidR="008E432E" w:rsidRPr="00170541">
        <w:rPr>
          <w:rFonts w:ascii="Times New Roman" w:hAnsi="Times New Roman"/>
          <w:sz w:val="28"/>
          <w:szCs w:val="28"/>
        </w:rPr>
        <w:t>КС</w:t>
      </w:r>
      <w:r w:rsidR="00FF46BE">
        <w:rPr>
          <w:rFonts w:ascii="Times New Roman" w:hAnsi="Times New Roman"/>
          <w:sz w:val="28"/>
          <w:szCs w:val="28"/>
        </w:rPr>
        <w:t>П</w:t>
      </w:r>
      <w:r w:rsidR="00CE346E" w:rsidRPr="00170541">
        <w:rPr>
          <w:rFonts w:ascii="Times New Roman" w:hAnsi="Times New Roman" w:cs="Times New Roman"/>
          <w:sz w:val="28"/>
          <w:szCs w:val="28"/>
          <w:lang w:eastAsia="ru-RU"/>
        </w:rPr>
        <w:t>, ответственных за проведение контрольных и экспертно-аналитических мероприятий, по результатам которых они были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E346E" w:rsidRPr="00170541">
        <w:rPr>
          <w:rFonts w:ascii="Times New Roman" w:hAnsi="Times New Roman" w:cs="Times New Roman"/>
          <w:sz w:val="28"/>
          <w:szCs w:val="28"/>
          <w:lang w:eastAsia="ru-RU"/>
        </w:rPr>
        <w:t>составлены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C41A2B" w:rsidP="006C3F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32D19" w:rsidRPr="00170541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E85D7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реализации документов, подготовленных по результатам проведенных мероприятий,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осуществляется посредством:</w:t>
      </w:r>
    </w:p>
    <w:p w:rsidR="008D2C12" w:rsidRPr="00170541" w:rsidRDefault="008D2C12" w:rsidP="006C3F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а) изучения и анализа полученной информации о мерах, принятых объектами контроля по итогам выполнения (рассмотрения) документов, направленных им </w:t>
      </w:r>
      <w:r w:rsidR="00016F96" w:rsidRPr="00170541">
        <w:rPr>
          <w:rFonts w:ascii="Times New Roman" w:hAnsi="Times New Roman"/>
          <w:sz w:val="28"/>
          <w:szCs w:val="28"/>
        </w:rPr>
        <w:t>КС</w:t>
      </w:r>
      <w:r w:rsidR="00FF46BE">
        <w:rPr>
          <w:rFonts w:ascii="Times New Roman" w:hAnsi="Times New Roman"/>
          <w:sz w:val="28"/>
          <w:szCs w:val="28"/>
        </w:rPr>
        <w:t>П</w:t>
      </w:r>
      <w:r w:rsidR="00271E48" w:rsidRPr="00170541">
        <w:rPr>
          <w:rFonts w:ascii="Times New Roman" w:hAnsi="Times New Roman" w:cs="Times New Roman"/>
          <w:sz w:val="28"/>
          <w:szCs w:val="28"/>
          <w:lang w:eastAsia="ru-RU"/>
        </w:rPr>
        <w:t>, по результатам проведенных мероприятий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6C3F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б) мониторинга учета предложений </w:t>
      </w:r>
      <w:r w:rsidR="00016F96" w:rsidRPr="00170541">
        <w:rPr>
          <w:rFonts w:ascii="Times New Roman" w:hAnsi="Times New Roman"/>
          <w:sz w:val="28"/>
          <w:szCs w:val="28"/>
        </w:rPr>
        <w:t>КС</w:t>
      </w:r>
      <w:r w:rsidR="00FF46BE">
        <w:rPr>
          <w:rFonts w:ascii="Times New Roman" w:hAnsi="Times New Roman"/>
          <w:sz w:val="28"/>
          <w:szCs w:val="28"/>
        </w:rPr>
        <w:t>П</w:t>
      </w:r>
      <w:r w:rsidR="00632D19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1E48" w:rsidRPr="00170541">
        <w:rPr>
          <w:rFonts w:ascii="Times New Roman" w:hAnsi="Times New Roman" w:cs="Times New Roman"/>
          <w:sz w:val="28"/>
          <w:szCs w:val="28"/>
          <w:lang w:eastAsia="ru-RU"/>
        </w:rPr>
        <w:t>при принятии муниципальных правовых актов, внесения в них изменений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6C3F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в) организации в </w:t>
      </w:r>
      <w:r w:rsidR="00016F96" w:rsidRPr="00170541">
        <w:rPr>
          <w:rFonts w:ascii="Times New Roman" w:hAnsi="Times New Roman"/>
          <w:sz w:val="28"/>
          <w:szCs w:val="28"/>
        </w:rPr>
        <w:t>КС</w:t>
      </w:r>
      <w:r w:rsidR="00FF46BE">
        <w:rPr>
          <w:rFonts w:ascii="Times New Roman" w:hAnsi="Times New Roman"/>
          <w:sz w:val="28"/>
          <w:szCs w:val="28"/>
        </w:rPr>
        <w:t>П</w:t>
      </w:r>
      <w:r w:rsidR="00016F96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текущего контроля </w:t>
      </w: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D2C12" w:rsidRPr="00170541" w:rsidRDefault="008D2C12" w:rsidP="006C3F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своевременной подготовкой и направлением документов, подготовленных по результатам проведенных мероприятий;</w:t>
      </w:r>
    </w:p>
    <w:p w:rsidR="008D2C12" w:rsidRPr="00170541" w:rsidRDefault="008D2C12" w:rsidP="006C3F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выполнением представлений и предписаний </w:t>
      </w:r>
      <w:r w:rsidR="00016F96" w:rsidRPr="00170541">
        <w:rPr>
          <w:rFonts w:ascii="Times New Roman" w:hAnsi="Times New Roman"/>
          <w:sz w:val="28"/>
          <w:szCs w:val="28"/>
        </w:rPr>
        <w:t>КС</w:t>
      </w:r>
      <w:r w:rsidR="00FF46BE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рассмотрением </w:t>
      </w:r>
      <w:r w:rsidR="00A314F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уведомлений </w:t>
      </w:r>
      <w:r w:rsidR="00016F96" w:rsidRPr="00170541">
        <w:rPr>
          <w:rFonts w:ascii="Times New Roman" w:hAnsi="Times New Roman"/>
          <w:sz w:val="28"/>
          <w:szCs w:val="28"/>
        </w:rPr>
        <w:t>КС</w:t>
      </w:r>
      <w:r w:rsidR="00FF46BE">
        <w:rPr>
          <w:rFonts w:ascii="Times New Roman" w:hAnsi="Times New Roman"/>
          <w:sz w:val="28"/>
          <w:szCs w:val="28"/>
        </w:rPr>
        <w:t>П</w:t>
      </w:r>
      <w:r w:rsidR="00016F96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 применении бюджетных мер принуждения, информационных писем</w:t>
      </w:r>
      <w:r w:rsidR="00A314F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6F96" w:rsidRPr="00170541">
        <w:rPr>
          <w:rFonts w:ascii="Times New Roman" w:hAnsi="Times New Roman"/>
          <w:sz w:val="28"/>
          <w:szCs w:val="28"/>
        </w:rPr>
        <w:t>КС</w:t>
      </w:r>
      <w:r w:rsidR="00FF46BE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, обращений</w:t>
      </w:r>
      <w:r w:rsidR="00A314F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6F96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016F96" w:rsidRPr="00170541">
        <w:rPr>
          <w:rFonts w:ascii="Times New Roman" w:hAnsi="Times New Roman"/>
          <w:sz w:val="28"/>
          <w:szCs w:val="28"/>
        </w:rPr>
        <w:t>С</w:t>
      </w:r>
      <w:r w:rsidR="00FF46BE">
        <w:rPr>
          <w:rFonts w:ascii="Times New Roman" w:hAnsi="Times New Roman"/>
          <w:sz w:val="28"/>
          <w:szCs w:val="28"/>
        </w:rPr>
        <w:t>П</w:t>
      </w:r>
      <w:r w:rsidR="00A314F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в пр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авоохранительные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органы и иных документов, подготовленных по результатам проведенных мероприятий;</w:t>
      </w:r>
    </w:p>
    <w:p w:rsidR="008D2C12" w:rsidRPr="00170541" w:rsidRDefault="008D2C12" w:rsidP="006C3F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своевременным направлением протоколов об административных правонарушениях для рассмотрения дел об административных правонарушениях;</w:t>
      </w:r>
    </w:p>
    <w:p w:rsidR="008D2C12" w:rsidRPr="00170541" w:rsidRDefault="008D2C12" w:rsidP="00126C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г) проведения контрольных мероприятий по проверке выполнения представлений </w:t>
      </w:r>
      <w:r w:rsidR="00016F96" w:rsidRPr="00170541">
        <w:rPr>
          <w:rFonts w:ascii="Times New Roman" w:hAnsi="Times New Roman"/>
          <w:sz w:val="28"/>
          <w:szCs w:val="28"/>
        </w:rPr>
        <w:t>КС</w:t>
      </w:r>
      <w:r w:rsidR="00FF46BE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373B7" w:rsidRPr="00FF46BE" w:rsidRDefault="00632D19" w:rsidP="009E5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 Документы, связанные с реализацией </w:t>
      </w:r>
      <w:r w:rsidR="000B733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документов, подготовленных по результатам </w:t>
      </w:r>
      <w:r w:rsidR="00740355" w:rsidRPr="00170541">
        <w:rPr>
          <w:rFonts w:ascii="Times New Roman" w:hAnsi="Times New Roman" w:cs="Times New Roman"/>
          <w:sz w:val="28"/>
          <w:szCs w:val="28"/>
          <w:lang w:eastAsia="ru-RU"/>
        </w:rPr>
        <w:t>проведенных мероприятий</w:t>
      </w:r>
      <w:r w:rsidR="000B733F" w:rsidRPr="0017054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40355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оформляются и хранятся в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</w:t>
      </w:r>
      <w:r w:rsidR="008D2C12" w:rsidRPr="00FF46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8D2C12" w:rsidRPr="00FF46BE">
          <w:rPr>
            <w:rFonts w:ascii="Times New Roman" w:hAnsi="Times New Roman" w:cs="Times New Roman"/>
            <w:sz w:val="28"/>
            <w:szCs w:val="28"/>
            <w:lang w:eastAsia="ru-RU"/>
          </w:rPr>
          <w:t>Инструкцией</w:t>
        </w:r>
      </w:hyperlink>
      <w:r w:rsidR="008D2C12" w:rsidRPr="00FF46BE">
        <w:rPr>
          <w:rFonts w:ascii="Times New Roman" w:hAnsi="Times New Roman" w:cs="Times New Roman"/>
          <w:sz w:val="28"/>
          <w:szCs w:val="28"/>
          <w:lang w:eastAsia="ru-RU"/>
        </w:rPr>
        <w:t xml:space="preserve"> по делопроизводству</w:t>
      </w:r>
      <w:r w:rsidR="000B733F" w:rsidRPr="00FF46BE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="0028438E" w:rsidRPr="00FF46BE">
        <w:rPr>
          <w:rFonts w:ascii="Times New Roman" w:hAnsi="Times New Roman" w:cs="Times New Roman"/>
          <w:sz w:val="28"/>
          <w:szCs w:val="28"/>
        </w:rPr>
        <w:t>КС</w:t>
      </w:r>
      <w:r w:rsidR="00FF46BE" w:rsidRPr="00FF46BE">
        <w:rPr>
          <w:rFonts w:ascii="Times New Roman" w:hAnsi="Times New Roman" w:cs="Times New Roman"/>
          <w:sz w:val="28"/>
          <w:szCs w:val="28"/>
        </w:rPr>
        <w:t>П</w:t>
      </w:r>
      <w:r w:rsidR="005373B7" w:rsidRPr="00FF46BE">
        <w:rPr>
          <w:rFonts w:ascii="Times New Roman" w:hAnsi="Times New Roman" w:cs="Times New Roman"/>
          <w:sz w:val="28"/>
          <w:szCs w:val="28"/>
          <w:lang w:eastAsia="ru-RU"/>
        </w:rPr>
        <w:t xml:space="preserve">, стандартами </w:t>
      </w:r>
      <w:r w:rsidR="007B1745" w:rsidRPr="00FF46BE">
        <w:rPr>
          <w:rFonts w:ascii="Times New Roman" w:hAnsi="Times New Roman" w:cs="Times New Roman"/>
          <w:sz w:val="28"/>
          <w:szCs w:val="28"/>
          <w:lang w:eastAsia="ru-RU"/>
        </w:rPr>
        <w:t xml:space="preserve">внешнего муниципального финансового контроля </w:t>
      </w:r>
      <w:r w:rsidR="0028438E" w:rsidRPr="00FF46BE">
        <w:rPr>
          <w:rFonts w:ascii="Times New Roman" w:hAnsi="Times New Roman" w:cs="Times New Roman"/>
          <w:sz w:val="28"/>
          <w:szCs w:val="28"/>
        </w:rPr>
        <w:t>КС</w:t>
      </w:r>
      <w:r w:rsidR="00FF46BE" w:rsidRPr="00FF46BE">
        <w:rPr>
          <w:rFonts w:ascii="Times New Roman" w:hAnsi="Times New Roman" w:cs="Times New Roman"/>
          <w:sz w:val="28"/>
          <w:szCs w:val="28"/>
        </w:rPr>
        <w:t>П</w:t>
      </w:r>
      <w:r w:rsidR="005373B7" w:rsidRPr="00FF46BE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положениями иных </w:t>
      </w:r>
      <w:r w:rsidR="000B733F" w:rsidRPr="00FF46BE">
        <w:rPr>
          <w:rFonts w:ascii="Times New Roman" w:hAnsi="Times New Roman" w:cs="Times New Roman"/>
          <w:sz w:val="28"/>
          <w:szCs w:val="28"/>
          <w:lang w:eastAsia="ru-RU"/>
        </w:rPr>
        <w:t>внутренних</w:t>
      </w:r>
      <w:r w:rsidR="005373B7" w:rsidRPr="00FF46BE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документов </w:t>
      </w:r>
      <w:r w:rsidR="0028438E" w:rsidRPr="00FF46BE">
        <w:rPr>
          <w:rFonts w:ascii="Times New Roman" w:hAnsi="Times New Roman" w:cs="Times New Roman"/>
          <w:sz w:val="28"/>
          <w:szCs w:val="28"/>
        </w:rPr>
        <w:t>КС</w:t>
      </w:r>
      <w:r w:rsidR="00FF46BE" w:rsidRPr="00FF46BE">
        <w:rPr>
          <w:rFonts w:ascii="Times New Roman" w:hAnsi="Times New Roman" w:cs="Times New Roman"/>
          <w:sz w:val="28"/>
          <w:szCs w:val="28"/>
        </w:rPr>
        <w:t>П</w:t>
      </w:r>
      <w:r w:rsidR="005373B7" w:rsidRPr="00FF46B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FF46BE" w:rsidRDefault="008D2C12" w:rsidP="008D2C1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D2C12" w:rsidRPr="00170541" w:rsidRDefault="000B733F" w:rsidP="008D2C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Контроль полноты и своевременности принятия мер</w:t>
      </w:r>
    </w:p>
    <w:p w:rsidR="008D2C12" w:rsidRPr="00170541" w:rsidRDefault="008D2C12" w:rsidP="008D2C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представлениям </w:t>
      </w:r>
    </w:p>
    <w:p w:rsidR="008D2C12" w:rsidRPr="00170541" w:rsidRDefault="008D2C12" w:rsidP="00035C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D2C12" w:rsidRPr="00EC053C" w:rsidRDefault="000B733F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.1. Представления </w:t>
      </w:r>
      <w:r w:rsidR="0082449D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подготовленные </w:t>
      </w:r>
      <w:r w:rsidR="00F05D76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proofErr w:type="gramStart"/>
      <w:r w:rsidR="00F05D76" w:rsidRPr="00170541">
        <w:rPr>
          <w:rFonts w:ascii="Times New Roman" w:hAnsi="Times New Roman" w:cs="Times New Roman"/>
          <w:sz w:val="28"/>
          <w:szCs w:val="28"/>
          <w:lang w:eastAsia="ru-RU"/>
        </w:rPr>
        <w:t>основаниям</w:t>
      </w:r>
      <w:proofErr w:type="gramEnd"/>
      <w:r w:rsidR="00F05D76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изложенным в </w:t>
      </w:r>
      <w:r w:rsidR="007271DB" w:rsidRPr="00170541">
        <w:rPr>
          <w:rFonts w:ascii="Times New Roman" w:hAnsi="Times New Roman" w:cs="Times New Roman"/>
          <w:color w:val="000000"/>
          <w:sz w:val="28"/>
          <w:szCs w:val="28"/>
        </w:rPr>
        <w:t>Федеральном законе от 07.02.2011 № 6-ФЗ «Об общих принципах организации</w:t>
      </w:r>
      <w:r w:rsidR="007271DB" w:rsidRPr="00170541">
        <w:rPr>
          <w:rFonts w:ascii="Times New Roman" w:hAnsi="Times New Roman" w:cs="Times New Roman"/>
          <w:sz w:val="28"/>
          <w:szCs w:val="28"/>
        </w:rPr>
        <w:t xml:space="preserve"> и деятельности контрольно-счетных органов субъектов Российской </w:t>
      </w:r>
      <w:r w:rsidR="007271DB" w:rsidRPr="00EC053C">
        <w:rPr>
          <w:rFonts w:ascii="Times New Roman" w:hAnsi="Times New Roman" w:cs="Times New Roman"/>
          <w:sz w:val="28"/>
          <w:szCs w:val="28"/>
        </w:rPr>
        <w:t>Федерации</w:t>
      </w:r>
      <w:r w:rsidR="00EB19B9" w:rsidRPr="00EC053C">
        <w:rPr>
          <w:rFonts w:ascii="Times New Roman" w:hAnsi="Times New Roman" w:cs="Times New Roman"/>
          <w:sz w:val="28"/>
          <w:szCs w:val="28"/>
        </w:rPr>
        <w:t>, федеральных территорий</w:t>
      </w:r>
      <w:r w:rsidR="007271DB" w:rsidRPr="00EC053C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образований» </w:t>
      </w:r>
      <w:r w:rsidR="00F05D76" w:rsidRPr="00EC053C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8D2C12" w:rsidRPr="00EC053C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r w:rsidR="00AC6BC7" w:rsidRPr="00EC053C">
        <w:rPr>
          <w:rFonts w:ascii="Times New Roman" w:hAnsi="Times New Roman" w:cs="Times New Roman"/>
          <w:sz w:val="28"/>
          <w:szCs w:val="28"/>
          <w:lang w:eastAsia="ru-RU"/>
        </w:rPr>
        <w:t xml:space="preserve">стандартом внешнего муниципального финансового контроля </w:t>
      </w:r>
      <w:r w:rsidR="0082449D" w:rsidRPr="00EC053C">
        <w:rPr>
          <w:rFonts w:ascii="Times New Roman" w:hAnsi="Times New Roman" w:cs="Times New Roman"/>
          <w:sz w:val="28"/>
          <w:szCs w:val="28"/>
        </w:rPr>
        <w:t>КС</w:t>
      </w:r>
      <w:r w:rsidR="00EC053C">
        <w:rPr>
          <w:rFonts w:ascii="Times New Roman" w:hAnsi="Times New Roman" w:cs="Times New Roman"/>
          <w:sz w:val="28"/>
          <w:szCs w:val="28"/>
        </w:rPr>
        <w:t>П</w:t>
      </w:r>
      <w:r w:rsidR="00295056" w:rsidRPr="00EC053C">
        <w:rPr>
          <w:rFonts w:ascii="Times New Roman" w:hAnsi="Times New Roman" w:cs="Times New Roman"/>
          <w:sz w:val="28"/>
          <w:szCs w:val="28"/>
        </w:rPr>
        <w:t>, касающегося</w:t>
      </w:r>
      <w:r w:rsidR="00AC6BC7" w:rsidRPr="00EC05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5056" w:rsidRPr="00EC05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295056" w:rsidRPr="00EC053C">
        <w:rPr>
          <w:rFonts w:ascii="Times New Roman" w:hAnsi="Times New Roman" w:cs="Times New Roman"/>
          <w:sz w:val="28"/>
          <w:szCs w:val="28"/>
        </w:rPr>
        <w:t>бщих требований, правил и процедур проведения контрольного мероприяти</w:t>
      </w:r>
      <w:r w:rsidR="0043367D" w:rsidRPr="00EC053C">
        <w:rPr>
          <w:rFonts w:ascii="Times New Roman" w:hAnsi="Times New Roman" w:cs="Times New Roman"/>
          <w:sz w:val="28"/>
          <w:szCs w:val="28"/>
        </w:rPr>
        <w:t>я</w:t>
      </w:r>
      <w:r w:rsidR="00295056" w:rsidRPr="00EC05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5C33" w:rsidRPr="00EC053C">
        <w:rPr>
          <w:rFonts w:ascii="Times New Roman" w:hAnsi="Times New Roman" w:cs="Times New Roman"/>
          <w:sz w:val="28"/>
          <w:szCs w:val="28"/>
          <w:lang w:eastAsia="ru-RU"/>
        </w:rPr>
        <w:t>подписываются</w:t>
      </w:r>
      <w:r w:rsidR="008D2C12" w:rsidRPr="00EC053C">
        <w:rPr>
          <w:rFonts w:ascii="Times New Roman" w:hAnsi="Times New Roman" w:cs="Times New Roman"/>
          <w:sz w:val="28"/>
          <w:szCs w:val="28"/>
          <w:lang w:eastAsia="ru-RU"/>
        </w:rPr>
        <w:t xml:space="preserve"> в порядке, установленном </w:t>
      </w:r>
      <w:hyperlink r:id="rId10" w:history="1">
        <w:r w:rsidR="008D2C12" w:rsidRPr="00EC053C">
          <w:rPr>
            <w:rFonts w:ascii="Times New Roman" w:hAnsi="Times New Roman" w:cs="Times New Roman"/>
            <w:sz w:val="28"/>
            <w:szCs w:val="28"/>
            <w:lang w:eastAsia="ru-RU"/>
          </w:rPr>
          <w:t>Регламентом</w:t>
        </w:r>
      </w:hyperlink>
      <w:r w:rsidR="008D2C12" w:rsidRPr="00EC05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2449D" w:rsidRPr="00EC053C">
        <w:rPr>
          <w:rFonts w:ascii="Times New Roman" w:hAnsi="Times New Roman" w:cs="Times New Roman"/>
          <w:sz w:val="28"/>
          <w:szCs w:val="28"/>
        </w:rPr>
        <w:t>КС</w:t>
      </w:r>
      <w:r w:rsidR="00EC053C">
        <w:rPr>
          <w:rFonts w:ascii="Times New Roman" w:hAnsi="Times New Roman" w:cs="Times New Roman"/>
          <w:sz w:val="28"/>
          <w:szCs w:val="28"/>
        </w:rPr>
        <w:t>П</w:t>
      </w:r>
      <w:r w:rsidR="00D92E43" w:rsidRPr="00EC053C">
        <w:rPr>
          <w:rFonts w:ascii="Times New Roman" w:hAnsi="Times New Roman" w:cs="Times New Roman"/>
          <w:sz w:val="28"/>
          <w:szCs w:val="28"/>
          <w:lang w:eastAsia="ru-RU"/>
        </w:rPr>
        <w:t xml:space="preserve"> и (или) положениями иных внутренних документов </w:t>
      </w:r>
      <w:r w:rsidR="0082449D" w:rsidRPr="00EC053C">
        <w:rPr>
          <w:rFonts w:ascii="Times New Roman" w:hAnsi="Times New Roman" w:cs="Times New Roman"/>
          <w:sz w:val="28"/>
          <w:szCs w:val="28"/>
        </w:rPr>
        <w:t>КС</w:t>
      </w:r>
      <w:r w:rsidR="00EC053C">
        <w:rPr>
          <w:rFonts w:ascii="Times New Roman" w:hAnsi="Times New Roman" w:cs="Times New Roman"/>
          <w:sz w:val="28"/>
          <w:szCs w:val="28"/>
        </w:rPr>
        <w:t>П</w:t>
      </w:r>
      <w:r w:rsidR="008D2C12" w:rsidRPr="00EC05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0B733F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.2. Контроль за выполнением представлений </w:t>
      </w:r>
      <w:r w:rsidR="00D24356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D24356" w:rsidRPr="00170541">
        <w:rPr>
          <w:rFonts w:ascii="Times New Roman" w:hAnsi="Times New Roman"/>
          <w:sz w:val="28"/>
          <w:szCs w:val="28"/>
        </w:rPr>
        <w:t>С</w:t>
      </w:r>
      <w:r w:rsidR="00EC053C">
        <w:rPr>
          <w:rFonts w:ascii="Times New Roman" w:hAnsi="Times New Roman"/>
          <w:sz w:val="28"/>
          <w:szCs w:val="28"/>
        </w:rPr>
        <w:t>П</w:t>
      </w:r>
      <w:r w:rsidR="00035C3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вкл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ючает в себя:</w:t>
      </w:r>
    </w:p>
    <w:p w:rsidR="008D2C12" w:rsidRPr="00170541" w:rsidRDefault="008D2C12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анализ результатов выполнения представлений </w:t>
      </w:r>
      <w:r w:rsidR="00D24356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снятие выполненных представлений </w:t>
      </w:r>
      <w:r w:rsidR="0048319B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="00035C3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(отдельных требований (пунктов) с контроля;</w:t>
      </w:r>
    </w:p>
    <w:p w:rsidR="008D2C12" w:rsidRPr="00170541" w:rsidRDefault="008D2C12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принятие мер в случаях невыполнения представлений </w:t>
      </w:r>
      <w:r w:rsidR="0048319B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="00035C3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(отдельных требований (пунктов), несоблюдения сроков их выполнения.</w:t>
      </w:r>
      <w:proofErr w:type="gramEnd"/>
    </w:p>
    <w:p w:rsidR="008D2C12" w:rsidRPr="00170541" w:rsidRDefault="000B733F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.3.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представлений </w:t>
      </w:r>
      <w:r w:rsidR="0048319B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="00CE628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осуществляют </w:t>
      </w:r>
      <w:r w:rsidR="00CE628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должностные лица </w:t>
      </w:r>
      <w:r w:rsidR="0048319B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, ответственные за проведение контрольных</w:t>
      </w:r>
      <w:r w:rsidR="0025461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, по результатам которых были направлены соответствующие представления.</w:t>
      </w:r>
    </w:p>
    <w:p w:rsidR="008D2C12" w:rsidRPr="00170541" w:rsidRDefault="000B733F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.4. Анализ результатов выполнения представлений </w:t>
      </w:r>
      <w:r w:rsidR="0048319B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 xml:space="preserve">П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осуществляется в процессе проведения:</w:t>
      </w:r>
    </w:p>
    <w:p w:rsidR="008D2C12" w:rsidRPr="00170541" w:rsidRDefault="008D2C12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а) мониторинга выполнения представлений </w:t>
      </w:r>
      <w:r w:rsidR="006E07B2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осуществляемого путем взаимодействия с объектами контроля, изучения и анализа полученной от них информации о результатах выполнения представлений </w:t>
      </w:r>
      <w:r w:rsidR="006E07B2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б) контрольных мероприятий по проверке выполнения представлений </w:t>
      </w:r>
      <w:r w:rsidR="006E07B2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0B733F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.5. Мониторинг выполнения представлений </w:t>
      </w:r>
      <w:r w:rsidR="006E07B2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6E07B2" w:rsidRPr="00170541">
        <w:rPr>
          <w:rFonts w:ascii="Times New Roman" w:hAnsi="Times New Roman"/>
          <w:sz w:val="28"/>
          <w:szCs w:val="28"/>
        </w:rPr>
        <w:t>С</w:t>
      </w:r>
      <w:r w:rsidR="00EC053C">
        <w:rPr>
          <w:rFonts w:ascii="Times New Roman" w:hAnsi="Times New Roman"/>
          <w:sz w:val="28"/>
          <w:szCs w:val="28"/>
        </w:rPr>
        <w:t>П</w:t>
      </w:r>
      <w:r w:rsidR="006E07B2" w:rsidRPr="001705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вкл</w:t>
      </w:r>
      <w:proofErr w:type="gramEnd"/>
      <w:r w:rsidR="008D2C12" w:rsidRPr="001705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ючает в себя:</w:t>
      </w:r>
    </w:p>
    <w:p w:rsidR="008D2C12" w:rsidRPr="00170541" w:rsidRDefault="008D2C12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контроль соблюдения объектами контроля установленных сроков выполнения представлений </w:t>
      </w:r>
      <w:r w:rsidR="006E07B2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="006E07B2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и информирования </w:t>
      </w:r>
      <w:r w:rsidR="006E07B2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="00F656E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B733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решениях и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мерах, принятых по результатам их выполнения;</w:t>
      </w:r>
    </w:p>
    <w:p w:rsidR="008D2C12" w:rsidRPr="00170541" w:rsidRDefault="008D2C12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анализ результатов выполнения объектами контроля требований, содержащихся в представлениях </w:t>
      </w:r>
      <w:r w:rsidR="006E07B2" w:rsidRPr="00170541">
        <w:rPr>
          <w:rFonts w:ascii="Times New Roman" w:hAnsi="Times New Roman"/>
          <w:sz w:val="28"/>
          <w:szCs w:val="28"/>
        </w:rPr>
        <w:t>КС</w:t>
      </w:r>
      <w:r w:rsidR="00EC053C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0B733F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.5.1.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соблюдением сроков выполнения представлений </w:t>
      </w:r>
      <w:r w:rsidR="00396438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="00CE628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состоит в сопоставлении фактических сроков выполнения представлений </w:t>
      </w:r>
      <w:r w:rsidR="00396438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="00396438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со сроками, указанными в этих представлениях.</w:t>
      </w:r>
    </w:p>
    <w:p w:rsidR="008D2C12" w:rsidRPr="00170541" w:rsidRDefault="008D2C12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Фактические сроки выполнения представлений </w:t>
      </w:r>
      <w:r w:rsidR="00396438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="00CE628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(отдельных требований (пунктов) определяются по дате, указанной в документах объекта контроля, представленных им в </w:t>
      </w:r>
      <w:r w:rsidR="00396438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="00396438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в подтверждение принятых </w:t>
      </w:r>
      <w:r w:rsidR="000B733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решений и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мер по результатам выполнения представления </w:t>
      </w:r>
      <w:r w:rsidR="00396438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="00396438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733F" w:rsidRPr="00170541">
        <w:rPr>
          <w:rFonts w:ascii="Times New Roman" w:hAnsi="Times New Roman" w:cs="Times New Roman"/>
          <w:sz w:val="28"/>
          <w:szCs w:val="28"/>
          <w:lang w:eastAsia="ru-RU"/>
        </w:rPr>
        <w:t>(отдельного требования (пункта), а е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сли исходя из содержания документов такую дату определить не имеется возможности, то</w:t>
      </w:r>
      <w:r w:rsidR="00F5609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 исходящей дате документов о принятых </w:t>
      </w:r>
      <w:r w:rsidR="000B733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решениях и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мерах по результатам выполнения представления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96438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="00CE628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(отдельного требования (пункта).</w:t>
      </w:r>
      <w:proofErr w:type="gramEnd"/>
    </w:p>
    <w:p w:rsidR="008D2C12" w:rsidRPr="00170541" w:rsidRDefault="000B733F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.5.2. Анализ результатов выполнения объектами контроля представлений </w:t>
      </w:r>
      <w:r w:rsidR="00396438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396438" w:rsidRPr="00170541">
        <w:rPr>
          <w:rFonts w:ascii="Times New Roman" w:hAnsi="Times New Roman"/>
          <w:sz w:val="28"/>
          <w:szCs w:val="28"/>
        </w:rPr>
        <w:t>С</w:t>
      </w:r>
      <w:r w:rsidR="00341422">
        <w:rPr>
          <w:rFonts w:ascii="Times New Roman" w:hAnsi="Times New Roman"/>
          <w:sz w:val="28"/>
          <w:szCs w:val="28"/>
        </w:rPr>
        <w:t>П</w:t>
      </w:r>
      <w:r w:rsidR="00396438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вкл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ючает в себя:</w:t>
      </w:r>
    </w:p>
    <w:p w:rsidR="008D2C12" w:rsidRPr="00170541" w:rsidRDefault="008D2C12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анализ и оценку своевременности и полноты выполнения требований, содержащихся в представлениях </w:t>
      </w:r>
      <w:r w:rsidR="00396438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, выполнения запланированных мероприятий по устранению выявленных нарушений законодательства Российской Федерации и иных нормативных правовых актов, а также причин и условий таких нарушений;</w:t>
      </w:r>
    </w:p>
    <w:p w:rsidR="008D2C12" w:rsidRPr="00170541" w:rsidRDefault="008D2C12" w:rsidP="00CE6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анализ соответствия </w:t>
      </w:r>
      <w:r w:rsidR="000B733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решений и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мер, принятых объектом контроля, содержанию представлений </w:t>
      </w:r>
      <w:r w:rsidR="00396438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8A7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анализ причин невыполнения требований, содержащихся в представлениях </w:t>
      </w:r>
      <w:r w:rsidR="00396438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0B733F" w:rsidP="008A7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.5.3. В ходе осуществления мониторинга выполнения представлений </w:t>
      </w:r>
      <w:r w:rsidR="00396438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="00396438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объектов контроля может быть запрошена необходимая информация, документы и материалы о ходе и результатах выполнения содержащихся в них требований.</w:t>
      </w:r>
    </w:p>
    <w:p w:rsidR="008D2C12" w:rsidRPr="00170541" w:rsidRDefault="000B733F" w:rsidP="008A7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.5.4.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 итогам анализа результатов выполнения объектами контроля представлений </w:t>
      </w:r>
      <w:r w:rsidR="00396438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="00396438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оценивается полнота, качество и своевременность выполнения содержащихся в них требований по устранению выявленных недостатков и нарушений законодательства Российской Федерации и иных нормативных правовых актов, в том числе причин и условий таких недостатков и нарушений, возмещению причиненного ущерба, привлечению к ответственности лиц, виновных в нарушении законодательства Российской Федерации.</w:t>
      </w:r>
      <w:proofErr w:type="gramEnd"/>
    </w:p>
    <w:p w:rsidR="008D2C12" w:rsidRPr="00170541" w:rsidRDefault="008D2C12" w:rsidP="008A7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Оценка результативности выполнения требований, содержащихся в представлениях </w:t>
      </w:r>
      <w:r w:rsidR="007B5F0D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в виде соответствующей информации включается в </w:t>
      </w:r>
      <w:r w:rsidR="000B733F" w:rsidRPr="00170541">
        <w:rPr>
          <w:rFonts w:ascii="Times New Roman" w:hAnsi="Times New Roman" w:cs="Times New Roman"/>
          <w:sz w:val="28"/>
          <w:szCs w:val="28"/>
          <w:lang w:eastAsia="ru-RU"/>
        </w:rPr>
        <w:t>ежегодный</w:t>
      </w:r>
      <w:r w:rsidR="004F21A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год</w:t>
      </w:r>
      <w:r w:rsidR="004F21A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овой отчет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E71665" w:rsidRPr="00170541">
        <w:rPr>
          <w:rFonts w:ascii="Times New Roman" w:hAnsi="Times New Roman" w:cs="Times New Roman"/>
          <w:sz w:val="28"/>
          <w:szCs w:val="28"/>
          <w:lang w:eastAsia="ru-RU"/>
        </w:rPr>
        <w:t>деятельности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B5F0D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0B733F" w:rsidP="00955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Par58"/>
      <w:bookmarkEnd w:id="0"/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.5.5. Вопросы о выполнении представлений </w:t>
      </w:r>
      <w:r w:rsidR="007B5F0D" w:rsidRPr="00170541">
        <w:rPr>
          <w:rFonts w:ascii="Times New Roman" w:hAnsi="Times New Roman"/>
          <w:sz w:val="28"/>
          <w:szCs w:val="28"/>
        </w:rPr>
        <w:t>КС</w:t>
      </w:r>
      <w:r w:rsidR="00341422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отдельных требований (пунктов) представления, если для них установлен более ранний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срок выполнения, чем на выполнение представления в целом, рассматриваются в уста</w:t>
      </w:r>
      <w:r w:rsidR="00D57946" w:rsidRPr="00170541">
        <w:rPr>
          <w:rFonts w:ascii="Times New Roman" w:hAnsi="Times New Roman" w:cs="Times New Roman"/>
          <w:sz w:val="28"/>
          <w:szCs w:val="28"/>
          <w:lang w:eastAsia="ru-RU"/>
        </w:rPr>
        <w:t>новленном порядке</w:t>
      </w:r>
      <w:r w:rsidR="00957352">
        <w:rPr>
          <w:rFonts w:ascii="Times New Roman" w:hAnsi="Times New Roman" w:cs="Times New Roman"/>
          <w:sz w:val="28"/>
          <w:szCs w:val="28"/>
          <w:lang w:eastAsia="ru-RU"/>
        </w:rPr>
        <w:t xml:space="preserve"> председателем КСП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3202D8" w:rsidP="004C3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Должностные лица </w:t>
      </w:r>
      <w:r w:rsidR="00EE1051" w:rsidRPr="00170541">
        <w:rPr>
          <w:rFonts w:ascii="Times New Roman" w:hAnsi="Times New Roman"/>
          <w:sz w:val="28"/>
          <w:szCs w:val="28"/>
        </w:rPr>
        <w:t>КС</w:t>
      </w:r>
      <w:r w:rsidR="00957352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, ответственные за проведение контрольных</w:t>
      </w:r>
      <w:r w:rsidR="00F5609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F21A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после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истечения срока выполнения представления </w:t>
      </w:r>
      <w:r w:rsidR="00EE1051" w:rsidRPr="00170541">
        <w:rPr>
          <w:rFonts w:ascii="Times New Roman" w:hAnsi="Times New Roman"/>
          <w:sz w:val="28"/>
          <w:szCs w:val="28"/>
        </w:rPr>
        <w:t>КС</w:t>
      </w:r>
      <w:r w:rsidR="00957352">
        <w:rPr>
          <w:rFonts w:ascii="Times New Roman" w:hAnsi="Times New Roman"/>
          <w:sz w:val="28"/>
          <w:szCs w:val="28"/>
        </w:rPr>
        <w:t>П</w:t>
      </w:r>
      <w:r w:rsidR="00EE1051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(отдельного его требования (пункта) направляют </w:t>
      </w:r>
      <w:r w:rsidR="004F21A3" w:rsidRPr="0017054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редседателю </w:t>
      </w:r>
      <w:r w:rsidR="00EE1051" w:rsidRPr="00170541">
        <w:rPr>
          <w:rFonts w:ascii="Times New Roman" w:hAnsi="Times New Roman"/>
          <w:sz w:val="28"/>
          <w:szCs w:val="28"/>
        </w:rPr>
        <w:t>КС</w:t>
      </w:r>
      <w:r w:rsidR="00957352">
        <w:rPr>
          <w:rFonts w:ascii="Times New Roman" w:hAnsi="Times New Roman"/>
          <w:sz w:val="28"/>
          <w:szCs w:val="28"/>
        </w:rPr>
        <w:t>П</w:t>
      </w:r>
      <w:r w:rsidR="00F3363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информацию с предложениями:</w:t>
      </w:r>
      <w:proofErr w:type="gramEnd"/>
    </w:p>
    <w:p w:rsidR="008D2C12" w:rsidRPr="00170541" w:rsidRDefault="008D2C12" w:rsidP="004C3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Par60"/>
      <w:bookmarkEnd w:id="1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снятии с контроля выполненных представлений </w:t>
      </w:r>
      <w:r w:rsidR="00EE1051" w:rsidRPr="00170541">
        <w:rPr>
          <w:rFonts w:ascii="Times New Roman" w:hAnsi="Times New Roman"/>
          <w:sz w:val="28"/>
          <w:szCs w:val="28"/>
        </w:rPr>
        <w:t>КС</w:t>
      </w:r>
      <w:r w:rsidR="00957352">
        <w:rPr>
          <w:rFonts w:ascii="Times New Roman" w:hAnsi="Times New Roman"/>
          <w:sz w:val="28"/>
          <w:szCs w:val="28"/>
        </w:rPr>
        <w:t>П</w:t>
      </w:r>
      <w:r w:rsidR="00955B05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(отдельных требований (пунктов) с письменным обоснованием целесообразности снятия с контроля;</w:t>
      </w:r>
    </w:p>
    <w:p w:rsidR="008D2C12" w:rsidRPr="00170541" w:rsidRDefault="008D2C12" w:rsidP="004C3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продлении срока </w:t>
      </w: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представлений </w:t>
      </w:r>
      <w:r w:rsidR="00EE1051" w:rsidRPr="00170541">
        <w:rPr>
          <w:rFonts w:ascii="Times New Roman" w:hAnsi="Times New Roman"/>
          <w:sz w:val="28"/>
          <w:szCs w:val="28"/>
        </w:rPr>
        <w:t>КС</w:t>
      </w:r>
      <w:r w:rsidR="00957352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(отдельных требований (пунктов) с обоснованием причин;</w:t>
      </w:r>
    </w:p>
    <w:p w:rsidR="008D2C12" w:rsidRPr="00170541" w:rsidRDefault="008D2C12" w:rsidP="004C3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Par65"/>
      <w:bookmarkEnd w:id="2"/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направлении руководителям объектов контроля обязательных для выполнения предписаний </w:t>
      </w:r>
      <w:r w:rsidR="00EE1051" w:rsidRPr="00170541">
        <w:rPr>
          <w:rFonts w:ascii="Times New Roman" w:hAnsi="Times New Roman"/>
          <w:sz w:val="28"/>
          <w:szCs w:val="28"/>
        </w:rPr>
        <w:t>КС</w:t>
      </w:r>
      <w:r w:rsidR="00957352">
        <w:rPr>
          <w:rFonts w:ascii="Times New Roman" w:hAnsi="Times New Roman"/>
          <w:sz w:val="28"/>
          <w:szCs w:val="28"/>
        </w:rPr>
        <w:t>П</w:t>
      </w:r>
      <w:r w:rsidR="00EE105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в случаях невыполнения представлений </w:t>
      </w:r>
      <w:r w:rsidR="00EE1051" w:rsidRPr="00170541">
        <w:rPr>
          <w:rFonts w:ascii="Times New Roman" w:hAnsi="Times New Roman"/>
          <w:sz w:val="28"/>
          <w:szCs w:val="28"/>
        </w:rPr>
        <w:t>КС</w:t>
      </w:r>
      <w:r w:rsidR="00957352">
        <w:rPr>
          <w:rFonts w:ascii="Times New Roman" w:hAnsi="Times New Roman"/>
          <w:sz w:val="28"/>
          <w:szCs w:val="28"/>
        </w:rPr>
        <w:t>П</w:t>
      </w:r>
      <w:r w:rsidR="00EE105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55B05" w:rsidRPr="00170541">
        <w:rPr>
          <w:rFonts w:ascii="Times New Roman" w:hAnsi="Times New Roman" w:cs="Times New Roman"/>
          <w:sz w:val="28"/>
          <w:szCs w:val="28"/>
          <w:lang w:eastAsia="ru-RU"/>
        </w:rPr>
        <w:t>(отдельных требований (пунктов).</w:t>
      </w:r>
      <w:proofErr w:type="gramEnd"/>
    </w:p>
    <w:p w:rsidR="008D2C12" w:rsidRPr="00170541" w:rsidRDefault="008D2C12" w:rsidP="004C3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Кроме того, </w:t>
      </w:r>
      <w:r w:rsidR="00955B05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должностное лицо </w:t>
      </w:r>
      <w:r w:rsidR="00EE1051" w:rsidRPr="00170541">
        <w:rPr>
          <w:rFonts w:ascii="Times New Roman" w:hAnsi="Times New Roman"/>
          <w:sz w:val="28"/>
          <w:szCs w:val="28"/>
        </w:rPr>
        <w:t>КС</w:t>
      </w:r>
      <w:r w:rsidR="00957352">
        <w:rPr>
          <w:rFonts w:ascii="Times New Roman" w:hAnsi="Times New Roman"/>
          <w:sz w:val="28"/>
          <w:szCs w:val="28"/>
        </w:rPr>
        <w:t>П</w:t>
      </w:r>
      <w:r w:rsidR="004F21A3" w:rsidRPr="00170541">
        <w:rPr>
          <w:rFonts w:ascii="Times New Roman" w:hAnsi="Times New Roman" w:cs="Times New Roman"/>
          <w:sz w:val="28"/>
          <w:szCs w:val="28"/>
        </w:rPr>
        <w:t xml:space="preserve">, осуществляющее </w:t>
      </w:r>
      <w:proofErr w:type="gramStart"/>
      <w:r w:rsidR="004F21A3" w:rsidRPr="00170541">
        <w:rPr>
          <w:rFonts w:ascii="Times New Roman" w:hAnsi="Times New Roman" w:cs="Times New Roman"/>
          <w:sz w:val="28"/>
          <w:szCs w:val="28"/>
        </w:rPr>
        <w:t>контро</w:t>
      </w:r>
      <w:r w:rsidR="00CA24E4" w:rsidRPr="00170541">
        <w:rPr>
          <w:rFonts w:ascii="Times New Roman" w:hAnsi="Times New Roman" w:cs="Times New Roman"/>
          <w:sz w:val="28"/>
          <w:szCs w:val="28"/>
        </w:rPr>
        <w:t>ль за</w:t>
      </w:r>
      <w:proofErr w:type="gramEnd"/>
      <w:r w:rsidR="00CA24E4" w:rsidRPr="00170541">
        <w:rPr>
          <w:rFonts w:ascii="Times New Roman" w:hAnsi="Times New Roman" w:cs="Times New Roman"/>
          <w:sz w:val="28"/>
          <w:szCs w:val="28"/>
        </w:rPr>
        <w:t xml:space="preserve"> выполнением представления</w:t>
      </w:r>
      <w:r w:rsidR="00E71665" w:rsidRPr="00170541">
        <w:rPr>
          <w:rFonts w:ascii="Times New Roman" w:hAnsi="Times New Roman" w:cs="Times New Roman"/>
          <w:sz w:val="28"/>
          <w:szCs w:val="28"/>
        </w:rPr>
        <w:t>,</w:t>
      </w:r>
      <w:r w:rsidR="004F21A3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может подготовить предложение о пров</w:t>
      </w:r>
      <w:r w:rsidR="00061DC6" w:rsidRPr="00170541">
        <w:rPr>
          <w:rFonts w:ascii="Times New Roman" w:hAnsi="Times New Roman" w:cs="Times New Roman"/>
          <w:sz w:val="28"/>
          <w:szCs w:val="28"/>
          <w:lang w:eastAsia="ru-RU"/>
        </w:rPr>
        <w:t>едении контрольного мероприятия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по проверке выполнения представления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957352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8D2C12" w:rsidP="004C3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При формировании информации о результатах выполнения представлений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957352">
        <w:rPr>
          <w:rFonts w:ascii="Times New Roman" w:hAnsi="Times New Roman"/>
          <w:sz w:val="28"/>
          <w:szCs w:val="28"/>
        </w:rPr>
        <w:t>П</w:t>
      </w:r>
      <w:r w:rsidR="002C5D4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(отдельных требований (пунктов) обращается особое внимание на сведения и данные, содержащие ссылки на документы с датами, предшествующими дате окончания соответствующего контрольного мероприятия.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При установлении таких фактов сведения и данные, представленные объектом контроля в подтверждение принятых им </w:t>
      </w:r>
      <w:r w:rsidR="00E71665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решений и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мер, подлежат дополнительному изучению и оценке.</w:t>
      </w:r>
    </w:p>
    <w:p w:rsidR="008D2C12" w:rsidRPr="00170541" w:rsidRDefault="008D2C12" w:rsidP="004C3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Факты устранения объектами контроля недостоверности бюджетной отчетности должны подтверждаться информацией, полученной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957352">
        <w:rPr>
          <w:rFonts w:ascii="Times New Roman" w:hAnsi="Times New Roman"/>
          <w:sz w:val="28"/>
          <w:szCs w:val="28"/>
        </w:rPr>
        <w:t>П</w:t>
      </w:r>
      <w:r w:rsidR="002C5D4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35D7" w:rsidRPr="00170541">
        <w:rPr>
          <w:rFonts w:ascii="Times New Roman" w:hAnsi="Times New Roman" w:cs="Times New Roman"/>
          <w:sz w:val="28"/>
          <w:szCs w:val="28"/>
          <w:lang w:eastAsia="ru-RU"/>
        </w:rPr>
        <w:t>от объекта контроля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8D2C12" w:rsidP="00837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При обращении руководителей объектов контроля в суды и правоохранительные органы при выполнении отдельных требований (пунктов) представлений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0B3854">
        <w:rPr>
          <w:rFonts w:ascii="Times New Roman" w:hAnsi="Times New Roman"/>
          <w:sz w:val="28"/>
          <w:szCs w:val="28"/>
        </w:rPr>
        <w:t>П</w:t>
      </w:r>
      <w:r w:rsidR="002C5D4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решение об их выполнении и снятии с контроля может быть принято на основании полученных материалов, подтверждающих факты принятия исковых заявлений судами, копий постановлений о возбуждении уголовных дел и иных материалов.</w:t>
      </w:r>
    </w:p>
    <w:p w:rsidR="00243B3F" w:rsidRPr="00170541" w:rsidRDefault="008D2C12" w:rsidP="00243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При выполнении (снятии с контроля) всех требований (пунктов) представление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0B3854">
        <w:rPr>
          <w:rFonts w:ascii="Times New Roman" w:hAnsi="Times New Roman"/>
          <w:sz w:val="28"/>
          <w:szCs w:val="28"/>
        </w:rPr>
        <w:t>П</w:t>
      </w:r>
      <w:r w:rsidR="002C5D4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снимается с контроля в целом. </w:t>
      </w:r>
      <w:r w:rsidR="00985990" w:rsidRPr="00170541">
        <w:rPr>
          <w:rFonts w:ascii="Times New Roman" w:hAnsi="Times New Roman" w:cs="Times New Roman"/>
          <w:sz w:val="28"/>
          <w:szCs w:val="28"/>
          <w:lang w:eastAsia="ru-RU"/>
        </w:rPr>
        <w:t>Информация</w:t>
      </w:r>
      <w:r w:rsidR="004C35D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снятии с контроля представления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0B3854">
        <w:rPr>
          <w:rFonts w:ascii="Times New Roman" w:hAnsi="Times New Roman"/>
          <w:sz w:val="28"/>
          <w:szCs w:val="28"/>
        </w:rPr>
        <w:t>П</w:t>
      </w:r>
      <w:r w:rsidR="002C5D4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подготавливается на основании документов, подтверждающих выполнение представления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0B3854">
        <w:rPr>
          <w:rFonts w:ascii="Times New Roman" w:hAnsi="Times New Roman"/>
          <w:sz w:val="28"/>
          <w:szCs w:val="28"/>
        </w:rPr>
        <w:t>П</w:t>
      </w:r>
      <w:r w:rsidR="00985990" w:rsidRPr="00170541">
        <w:rPr>
          <w:rFonts w:ascii="Times New Roman" w:hAnsi="Times New Roman" w:cs="Times New Roman"/>
          <w:sz w:val="28"/>
          <w:szCs w:val="28"/>
        </w:rPr>
        <w:t xml:space="preserve"> по форме, приведенной в Приложении №</w:t>
      </w:r>
      <w:r w:rsidR="000E3A45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985990" w:rsidRPr="00170541">
        <w:rPr>
          <w:rFonts w:ascii="Times New Roman" w:hAnsi="Times New Roman" w:cs="Times New Roman"/>
          <w:sz w:val="28"/>
          <w:szCs w:val="28"/>
        </w:rPr>
        <w:t>1 к Стандарту</w:t>
      </w:r>
      <w:r w:rsidR="00243B3F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71665" w:rsidRPr="00170541" w:rsidRDefault="00E71665" w:rsidP="00243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0B3854">
        <w:rPr>
          <w:rFonts w:ascii="Times New Roman" w:hAnsi="Times New Roman"/>
          <w:sz w:val="28"/>
          <w:szCs w:val="28"/>
        </w:rPr>
        <w:t>П</w:t>
      </w:r>
      <w:r w:rsidR="00A05F7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 предложениям должностных лиц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0B3854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ответственных за проведение контрольных мероприятий, принимает решение о рассмотрении информации о результатах выполнения представлений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0B3854">
        <w:rPr>
          <w:rFonts w:ascii="Times New Roman" w:hAnsi="Times New Roman"/>
          <w:sz w:val="28"/>
          <w:szCs w:val="28"/>
        </w:rPr>
        <w:t>П</w:t>
      </w:r>
      <w:r w:rsidR="002C5D4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(отдельных требований (пунктов).</w:t>
      </w:r>
      <w:proofErr w:type="gramEnd"/>
    </w:p>
    <w:p w:rsidR="00243B3F" w:rsidRPr="00170541" w:rsidRDefault="00985990" w:rsidP="00243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243B3F" w:rsidRPr="00170541">
        <w:rPr>
          <w:rFonts w:ascii="Times New Roman" w:hAnsi="Times New Roman" w:cs="Times New Roman"/>
          <w:sz w:val="28"/>
          <w:szCs w:val="28"/>
          <w:lang w:eastAsia="ru-RU"/>
        </w:rPr>
        <w:t>о итогам рассмотрения указанной ин</w:t>
      </w:r>
      <w:r w:rsidR="0048329B" w:rsidRPr="00170541">
        <w:rPr>
          <w:rFonts w:ascii="Times New Roman" w:hAnsi="Times New Roman" w:cs="Times New Roman"/>
          <w:sz w:val="28"/>
          <w:szCs w:val="28"/>
          <w:lang w:eastAsia="ru-RU"/>
        </w:rPr>
        <w:t>формации принимает решение</w:t>
      </w:r>
      <w:r w:rsidR="00243B3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о снятии с контроля представлений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0B3854">
        <w:rPr>
          <w:rFonts w:ascii="Times New Roman" w:hAnsi="Times New Roman"/>
          <w:sz w:val="28"/>
          <w:szCs w:val="28"/>
        </w:rPr>
        <w:t>П</w:t>
      </w:r>
      <w:r w:rsidR="00A05F7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43B3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(отдельных требований (пунктов), </w:t>
      </w:r>
      <w:r w:rsidR="00243B3F"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продлении сроков контроля за их выполнением или о подготовке и направлении предписаний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0B3854">
        <w:rPr>
          <w:rFonts w:ascii="Times New Roman" w:hAnsi="Times New Roman"/>
          <w:sz w:val="28"/>
          <w:szCs w:val="28"/>
        </w:rPr>
        <w:t>П</w:t>
      </w:r>
      <w:r w:rsidR="00243B3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руководителям объектов контроля, не выполнившим представления </w:t>
      </w:r>
      <w:r w:rsidR="002C5D4D" w:rsidRPr="00170541">
        <w:rPr>
          <w:rFonts w:ascii="Times New Roman" w:hAnsi="Times New Roman"/>
          <w:sz w:val="28"/>
          <w:szCs w:val="28"/>
        </w:rPr>
        <w:t>КС</w:t>
      </w:r>
      <w:r w:rsidR="000B3854">
        <w:rPr>
          <w:rFonts w:ascii="Times New Roman" w:hAnsi="Times New Roman"/>
          <w:sz w:val="28"/>
          <w:szCs w:val="28"/>
        </w:rPr>
        <w:t>П</w:t>
      </w:r>
      <w:r w:rsidR="002C5D4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43B3F" w:rsidRPr="00170541">
        <w:rPr>
          <w:rFonts w:ascii="Times New Roman" w:hAnsi="Times New Roman" w:cs="Times New Roman"/>
          <w:sz w:val="28"/>
          <w:szCs w:val="28"/>
          <w:lang w:eastAsia="ru-RU"/>
        </w:rPr>
        <w:t>(отдельные требования (пункты).</w:t>
      </w:r>
      <w:proofErr w:type="gramEnd"/>
    </w:p>
    <w:p w:rsidR="008375BF" w:rsidRPr="00170541" w:rsidRDefault="000B733F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.6. </w:t>
      </w:r>
      <w:r w:rsidR="008375B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Срок выполнения представления может быть продлен по решению </w:t>
      </w:r>
      <w:r w:rsidR="005A1F03" w:rsidRPr="00170541">
        <w:rPr>
          <w:rFonts w:ascii="Times New Roman" w:hAnsi="Times New Roman"/>
          <w:sz w:val="28"/>
          <w:szCs w:val="28"/>
        </w:rPr>
        <w:t>КС</w:t>
      </w:r>
      <w:r w:rsidR="000B3854">
        <w:rPr>
          <w:rFonts w:ascii="Times New Roman" w:hAnsi="Times New Roman"/>
          <w:sz w:val="28"/>
          <w:szCs w:val="28"/>
        </w:rPr>
        <w:t>П</w:t>
      </w:r>
      <w:r w:rsidR="008375BF" w:rsidRPr="00170541">
        <w:rPr>
          <w:rFonts w:ascii="Times New Roman" w:hAnsi="Times New Roman" w:cs="Times New Roman"/>
          <w:sz w:val="28"/>
          <w:szCs w:val="28"/>
          <w:lang w:eastAsia="ru-RU"/>
        </w:rPr>
        <w:t>, но не более одного раза.</w:t>
      </w:r>
    </w:p>
    <w:p w:rsidR="008375BF" w:rsidRPr="00170541" w:rsidRDefault="000B733F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.7. </w:t>
      </w:r>
      <w:proofErr w:type="gramStart"/>
      <w:r w:rsidR="008375B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Днем окончания контроля за выполнением представления </w:t>
      </w:r>
      <w:r w:rsidR="005A1F03" w:rsidRPr="00170541">
        <w:rPr>
          <w:rFonts w:ascii="Times New Roman" w:hAnsi="Times New Roman"/>
          <w:sz w:val="28"/>
          <w:szCs w:val="28"/>
        </w:rPr>
        <w:t>КС</w:t>
      </w:r>
      <w:r w:rsidR="00BB764F">
        <w:rPr>
          <w:rFonts w:ascii="Times New Roman" w:hAnsi="Times New Roman"/>
          <w:sz w:val="28"/>
          <w:szCs w:val="28"/>
        </w:rPr>
        <w:t>П</w:t>
      </w:r>
      <w:r w:rsidR="00A05F73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8375BF" w:rsidRPr="00170541">
        <w:rPr>
          <w:rFonts w:ascii="Times New Roman" w:hAnsi="Times New Roman" w:cs="Times New Roman"/>
          <w:sz w:val="28"/>
          <w:szCs w:val="28"/>
          <w:lang w:eastAsia="ru-RU"/>
        </w:rPr>
        <w:t>(отдельного требования (пункта) является дата принятия решения о снятии его с контроля.</w:t>
      </w:r>
      <w:proofErr w:type="gramEnd"/>
    </w:p>
    <w:p w:rsidR="007012BF" w:rsidRPr="00170541" w:rsidRDefault="000B733F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012B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.8. </w:t>
      </w:r>
      <w:r w:rsidR="007012BF" w:rsidRPr="00170541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5A1F03" w:rsidRPr="00170541">
        <w:rPr>
          <w:rFonts w:ascii="Times New Roman" w:hAnsi="Times New Roman"/>
          <w:sz w:val="28"/>
          <w:szCs w:val="28"/>
        </w:rPr>
        <w:t>КС</w:t>
      </w:r>
      <w:r w:rsidR="00BB764F">
        <w:rPr>
          <w:rFonts w:ascii="Times New Roman" w:hAnsi="Times New Roman"/>
          <w:sz w:val="28"/>
          <w:szCs w:val="28"/>
        </w:rPr>
        <w:t>П</w:t>
      </w:r>
      <w:r w:rsidR="007012BF" w:rsidRPr="00170541">
        <w:rPr>
          <w:rFonts w:ascii="Times New Roman" w:hAnsi="Times New Roman" w:cs="Times New Roman"/>
          <w:sz w:val="28"/>
          <w:szCs w:val="28"/>
        </w:rPr>
        <w:t xml:space="preserve">, готовится обобщенная информация по исполнению представлений (для включения в отчет о </w:t>
      </w:r>
      <w:r w:rsidR="006719B7" w:rsidRPr="00170541">
        <w:rPr>
          <w:rFonts w:ascii="Times New Roman" w:hAnsi="Times New Roman" w:cs="Times New Roman"/>
          <w:sz w:val="28"/>
          <w:szCs w:val="28"/>
        </w:rPr>
        <w:t>деятельности</w:t>
      </w:r>
      <w:r w:rsidR="007012BF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5A1F03" w:rsidRPr="00170541">
        <w:rPr>
          <w:rFonts w:ascii="Times New Roman" w:hAnsi="Times New Roman"/>
          <w:sz w:val="28"/>
          <w:szCs w:val="28"/>
        </w:rPr>
        <w:t>КС</w:t>
      </w:r>
      <w:r w:rsidR="00FF6059">
        <w:rPr>
          <w:rFonts w:ascii="Times New Roman" w:hAnsi="Times New Roman"/>
          <w:sz w:val="28"/>
          <w:szCs w:val="28"/>
        </w:rPr>
        <w:t>П</w:t>
      </w:r>
      <w:r w:rsidR="005A1F03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7012BF" w:rsidRPr="00170541">
        <w:rPr>
          <w:rFonts w:ascii="Times New Roman" w:hAnsi="Times New Roman" w:cs="Times New Roman"/>
          <w:sz w:val="28"/>
          <w:szCs w:val="28"/>
        </w:rPr>
        <w:t xml:space="preserve">за отчетный период, размещения на официальном сайте </w:t>
      </w:r>
      <w:r w:rsidR="0029596E" w:rsidRPr="00170541">
        <w:rPr>
          <w:rFonts w:ascii="Times New Roman" w:hAnsi="Times New Roman" w:cs="Times New Roman"/>
          <w:sz w:val="28"/>
          <w:szCs w:val="28"/>
        </w:rPr>
        <w:t xml:space="preserve">и </w:t>
      </w:r>
      <w:r w:rsidR="0029596E" w:rsidRPr="00170541">
        <w:rPr>
          <w:rFonts w:ascii="Times New Roman" w:hAnsi="Times New Roman" w:cs="Times New Roman"/>
          <w:bCs/>
          <w:sz w:val="28"/>
          <w:szCs w:val="28"/>
        </w:rPr>
        <w:t>официальных страницах в социальных сетях</w:t>
      </w:r>
      <w:r w:rsidR="0029596E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5A1F03" w:rsidRPr="00170541">
        <w:rPr>
          <w:rFonts w:ascii="Times New Roman" w:hAnsi="Times New Roman"/>
          <w:sz w:val="28"/>
          <w:szCs w:val="28"/>
        </w:rPr>
        <w:t>КС</w:t>
      </w:r>
      <w:r w:rsidR="00FF6059">
        <w:rPr>
          <w:rFonts w:ascii="Times New Roman" w:hAnsi="Times New Roman"/>
          <w:sz w:val="28"/>
          <w:szCs w:val="28"/>
        </w:rPr>
        <w:t>П</w:t>
      </w:r>
      <w:r w:rsidR="00A05F73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7012BF" w:rsidRPr="00170541">
        <w:rPr>
          <w:rFonts w:ascii="Times New Roman" w:hAnsi="Times New Roman" w:cs="Times New Roman"/>
          <w:sz w:val="28"/>
          <w:szCs w:val="28"/>
        </w:rPr>
        <w:t>и др.).</w:t>
      </w:r>
    </w:p>
    <w:p w:rsidR="00E71665" w:rsidRPr="00170541" w:rsidRDefault="00E71665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0541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5A1F03" w:rsidRPr="00170541">
        <w:rPr>
          <w:rFonts w:ascii="Times New Roman" w:hAnsi="Times New Roman"/>
          <w:sz w:val="28"/>
          <w:szCs w:val="28"/>
        </w:rPr>
        <w:t>КС</w:t>
      </w:r>
      <w:r w:rsidR="00FF6059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ответственные за проведение контрольных мероприятий, не позднее трех рабочих дней со дня </w:t>
      </w:r>
      <w:r w:rsidR="00FF6059">
        <w:rPr>
          <w:rFonts w:ascii="Times New Roman" w:hAnsi="Times New Roman" w:cs="Times New Roman"/>
          <w:sz w:val="28"/>
          <w:szCs w:val="28"/>
          <w:lang w:eastAsia="ru-RU"/>
        </w:rPr>
        <w:t>принятия решения о снятии с контроля</w:t>
      </w:r>
      <w:r w:rsidR="00E130F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информируют объекты контроля о снятии с контроля </w:t>
      </w:r>
      <w:r w:rsidR="00BC1C7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выполненных </w:t>
      </w:r>
      <w:r w:rsidR="00E130F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представлений </w:t>
      </w:r>
      <w:r w:rsidR="005A1F03" w:rsidRPr="00170541">
        <w:rPr>
          <w:rFonts w:ascii="Times New Roman" w:hAnsi="Times New Roman"/>
          <w:sz w:val="28"/>
          <w:szCs w:val="28"/>
        </w:rPr>
        <w:t>КС</w:t>
      </w:r>
      <w:r w:rsidR="00FF6059">
        <w:rPr>
          <w:rFonts w:ascii="Times New Roman" w:hAnsi="Times New Roman"/>
          <w:sz w:val="28"/>
          <w:szCs w:val="28"/>
        </w:rPr>
        <w:t>П</w:t>
      </w:r>
      <w:r w:rsidR="00E130F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(отдельных требований (пунктов), о продлении срока выполнения представлений </w:t>
      </w:r>
      <w:r w:rsidR="005A1F03" w:rsidRPr="00170541">
        <w:rPr>
          <w:rFonts w:ascii="Times New Roman" w:hAnsi="Times New Roman"/>
          <w:sz w:val="28"/>
          <w:szCs w:val="28"/>
        </w:rPr>
        <w:t>КС</w:t>
      </w:r>
      <w:r w:rsidR="00FF6059">
        <w:rPr>
          <w:rFonts w:ascii="Times New Roman" w:hAnsi="Times New Roman"/>
          <w:sz w:val="28"/>
          <w:szCs w:val="28"/>
        </w:rPr>
        <w:t>П</w:t>
      </w:r>
      <w:r w:rsidR="005A1F0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30F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(отдельных требований (пунктов), ранее направленных им </w:t>
      </w:r>
      <w:r w:rsidR="005A1F03" w:rsidRPr="00170541">
        <w:rPr>
          <w:rFonts w:ascii="Times New Roman" w:hAnsi="Times New Roman"/>
          <w:sz w:val="28"/>
          <w:szCs w:val="28"/>
        </w:rPr>
        <w:t>КС</w:t>
      </w:r>
      <w:r w:rsidR="00FF6059">
        <w:rPr>
          <w:rFonts w:ascii="Times New Roman" w:hAnsi="Times New Roman"/>
          <w:sz w:val="28"/>
          <w:szCs w:val="28"/>
        </w:rPr>
        <w:t>П</w:t>
      </w:r>
      <w:r w:rsidR="00C62F8C" w:rsidRPr="00170541">
        <w:rPr>
          <w:rFonts w:ascii="Times New Roman" w:hAnsi="Times New Roman"/>
          <w:sz w:val="28"/>
          <w:szCs w:val="28"/>
        </w:rPr>
        <w:t>,</w:t>
      </w:r>
      <w:r w:rsidR="00C62F8C" w:rsidRPr="00170541">
        <w:rPr>
          <w:rFonts w:ascii="Times New Roman" w:hAnsi="Times New Roman" w:cs="Times New Roman"/>
          <w:sz w:val="28"/>
          <w:szCs w:val="28"/>
        </w:rPr>
        <w:t xml:space="preserve"> по форме, приведенной в Приложении № 2 к Стандарту</w:t>
      </w:r>
      <w:r w:rsidR="00E130FE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C65E5" w:rsidRPr="00170541" w:rsidRDefault="001C65E5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375BF" w:rsidRPr="00170541" w:rsidRDefault="00E130FE" w:rsidP="008375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="008D2C12"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Контроль выполнения предписаний </w:t>
      </w:r>
    </w:p>
    <w:p w:rsidR="00EF2C0C" w:rsidRPr="00170541" w:rsidRDefault="00EF2C0C" w:rsidP="008375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FB4" w:rsidRPr="00B8278C" w:rsidRDefault="00E130FE" w:rsidP="00470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.1.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Подготовка и направление предписаний </w:t>
      </w:r>
      <w:r w:rsidR="0022755A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="0022755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05D76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в соответствии с требованиями, изложенными </w:t>
      </w:r>
      <w:r w:rsidR="007012BF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470FB4" w:rsidRPr="00170541">
        <w:rPr>
          <w:rFonts w:ascii="Times New Roman" w:hAnsi="Times New Roman" w:cs="Times New Roman"/>
          <w:color w:val="000000"/>
          <w:sz w:val="28"/>
          <w:szCs w:val="28"/>
        </w:rPr>
        <w:t>Федеральном законе от 07.02.2011 № 6-ФЗ «Об общих принципах организации</w:t>
      </w:r>
      <w:r w:rsidR="00470FB4" w:rsidRPr="00170541">
        <w:rPr>
          <w:rFonts w:ascii="Times New Roman" w:hAnsi="Times New Roman" w:cs="Times New Roman"/>
          <w:sz w:val="28"/>
          <w:szCs w:val="28"/>
        </w:rPr>
        <w:t xml:space="preserve"> и деятельности контрольно-счетных органов субъектов Российской Федерации</w:t>
      </w:r>
      <w:r w:rsidR="00E64314" w:rsidRPr="00170541">
        <w:rPr>
          <w:rFonts w:ascii="Times New Roman" w:hAnsi="Times New Roman" w:cs="Times New Roman"/>
          <w:sz w:val="28"/>
          <w:szCs w:val="28"/>
        </w:rPr>
        <w:t>, федеральных территорий</w:t>
      </w:r>
      <w:r w:rsidR="00470FB4" w:rsidRPr="00170541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образований»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B8278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11" w:history="1">
        <w:r w:rsidR="00470FB4" w:rsidRPr="00B8278C">
          <w:rPr>
            <w:rFonts w:ascii="Times New Roman" w:hAnsi="Times New Roman" w:cs="Times New Roman"/>
            <w:sz w:val="28"/>
            <w:szCs w:val="28"/>
            <w:lang w:eastAsia="ru-RU"/>
          </w:rPr>
          <w:t>Регламенте</w:t>
        </w:r>
      </w:hyperlink>
      <w:r w:rsidR="00470FB4" w:rsidRPr="00B8278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2755A" w:rsidRPr="00B8278C">
        <w:rPr>
          <w:rFonts w:ascii="Times New Roman" w:hAnsi="Times New Roman" w:cs="Times New Roman"/>
          <w:sz w:val="28"/>
          <w:szCs w:val="28"/>
        </w:rPr>
        <w:t>КС</w:t>
      </w:r>
      <w:r w:rsidR="00B8278C">
        <w:rPr>
          <w:rFonts w:ascii="Times New Roman" w:hAnsi="Times New Roman" w:cs="Times New Roman"/>
          <w:sz w:val="28"/>
          <w:szCs w:val="28"/>
        </w:rPr>
        <w:t>П</w:t>
      </w:r>
      <w:r w:rsidR="00470FB4" w:rsidRPr="00B8278C">
        <w:rPr>
          <w:rFonts w:ascii="Times New Roman" w:hAnsi="Times New Roman" w:cs="Times New Roman"/>
          <w:sz w:val="28"/>
          <w:szCs w:val="28"/>
          <w:lang w:eastAsia="ru-RU"/>
        </w:rPr>
        <w:t xml:space="preserve"> и (или) положениях иных внутренних документов </w:t>
      </w:r>
      <w:r w:rsidR="0022755A" w:rsidRPr="00B8278C">
        <w:rPr>
          <w:rFonts w:ascii="Times New Roman" w:hAnsi="Times New Roman" w:cs="Times New Roman"/>
          <w:sz w:val="28"/>
          <w:szCs w:val="28"/>
        </w:rPr>
        <w:t>КС</w:t>
      </w:r>
      <w:r w:rsidR="00B8278C">
        <w:rPr>
          <w:rFonts w:ascii="Times New Roman" w:hAnsi="Times New Roman" w:cs="Times New Roman"/>
          <w:sz w:val="28"/>
          <w:szCs w:val="28"/>
        </w:rPr>
        <w:t>П</w:t>
      </w:r>
      <w:r w:rsidR="00470FB4" w:rsidRPr="00B8278C">
        <w:rPr>
          <w:rFonts w:ascii="Times New Roman" w:hAnsi="Times New Roman" w:cs="Times New Roman"/>
          <w:sz w:val="28"/>
          <w:szCs w:val="28"/>
        </w:rPr>
        <w:t>,</w:t>
      </w:r>
      <w:r w:rsidR="00470FB4" w:rsidRPr="00B8278C">
        <w:rPr>
          <w:rFonts w:ascii="Times New Roman" w:hAnsi="Times New Roman" w:cs="Times New Roman"/>
          <w:sz w:val="28"/>
          <w:szCs w:val="28"/>
          <w:lang w:eastAsia="ru-RU"/>
        </w:rPr>
        <w:t xml:space="preserve"> стандарте внешнего муниципального финансового контроля </w:t>
      </w:r>
      <w:r w:rsidR="0022755A" w:rsidRPr="00B8278C">
        <w:rPr>
          <w:rFonts w:ascii="Times New Roman" w:hAnsi="Times New Roman" w:cs="Times New Roman"/>
          <w:sz w:val="28"/>
          <w:szCs w:val="28"/>
        </w:rPr>
        <w:t>КС</w:t>
      </w:r>
      <w:r w:rsidR="00B8278C">
        <w:rPr>
          <w:rFonts w:ascii="Times New Roman" w:hAnsi="Times New Roman" w:cs="Times New Roman"/>
          <w:sz w:val="28"/>
          <w:szCs w:val="28"/>
        </w:rPr>
        <w:t>П</w:t>
      </w:r>
      <w:r w:rsidR="00470FB4" w:rsidRPr="00B8278C">
        <w:rPr>
          <w:rFonts w:ascii="Times New Roman" w:hAnsi="Times New Roman" w:cs="Times New Roman"/>
          <w:sz w:val="28"/>
          <w:szCs w:val="28"/>
        </w:rPr>
        <w:t>, касающегося</w:t>
      </w:r>
      <w:r w:rsidR="00470FB4" w:rsidRPr="00B8278C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470FB4" w:rsidRPr="00B8278C">
        <w:rPr>
          <w:rFonts w:ascii="Times New Roman" w:hAnsi="Times New Roman" w:cs="Times New Roman"/>
          <w:sz w:val="28"/>
          <w:szCs w:val="28"/>
        </w:rPr>
        <w:t>бщих требований, правил и процедур проведения контрольного мероприятия.</w:t>
      </w:r>
      <w:proofErr w:type="gramEnd"/>
    </w:p>
    <w:p w:rsidR="008D2C12" w:rsidRPr="00170541" w:rsidRDefault="008D2C12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В предписании </w:t>
      </w:r>
      <w:r w:rsidR="0022755A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="0022755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должны быть отражены:</w:t>
      </w:r>
    </w:p>
    <w:p w:rsidR="008D2C12" w:rsidRPr="00170541" w:rsidRDefault="008D2C12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невыполненное требование </w:t>
      </w:r>
      <w:r w:rsidR="0022755A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содержащееся в представлении </w:t>
      </w:r>
      <w:r w:rsidR="0022755A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="00835423" w:rsidRPr="00170541">
        <w:rPr>
          <w:rFonts w:ascii="Times New Roman" w:hAnsi="Times New Roman"/>
          <w:sz w:val="28"/>
          <w:szCs w:val="28"/>
        </w:rPr>
        <w:t>, либо нарушение, требующее безотлагательных мер по его пресечению и предупреждению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конкретные факты нарушения законодательства Российской Федерации и иных нормативных правовых актов, послужившие основанием для направления представления </w:t>
      </w:r>
      <w:r w:rsidR="00935048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, с указанием статей, их частей и (или) пунктов, положения которых нарушены;</w:t>
      </w:r>
    </w:p>
    <w:p w:rsidR="008D2C12" w:rsidRPr="00170541" w:rsidRDefault="008D2C12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анализ поступивших от объектов контроля информации и документов по выполнению требований представления </w:t>
      </w:r>
      <w:r w:rsidR="00935048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невыполнение которых послужило основанием для вынесения предписания </w:t>
      </w:r>
      <w:r w:rsidR="00935048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предписываемые требования </w:t>
      </w:r>
      <w:r w:rsidR="00935048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="000F6A29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по устранению выявленных нарушений законодательства Российской Федерации и иных нормативных правовых актов;</w:t>
      </w:r>
    </w:p>
    <w:p w:rsidR="008D2C12" w:rsidRPr="00170541" w:rsidRDefault="008D2C12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срок выполнения предписания </w:t>
      </w:r>
      <w:r w:rsidR="00935048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требование </w:t>
      </w:r>
      <w:r w:rsidR="00935048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="002E6D3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необходимости уведомления руководителем объекта контроля или лицом, исполняющим его обязанности на основании соответствующего </w:t>
      </w:r>
      <w:r w:rsidR="00E130FE" w:rsidRPr="00170541">
        <w:rPr>
          <w:rFonts w:ascii="Times New Roman" w:hAnsi="Times New Roman" w:cs="Times New Roman"/>
          <w:sz w:val="28"/>
          <w:szCs w:val="28"/>
          <w:lang w:eastAsia="ru-RU"/>
        </w:rPr>
        <w:t>правового акта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о возложении обязанностей, </w:t>
      </w:r>
      <w:r w:rsidR="00935048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="000F442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принятых мерах по результатам выполнения предписания </w:t>
      </w:r>
      <w:r w:rsidR="00935048" w:rsidRPr="00170541">
        <w:rPr>
          <w:rFonts w:ascii="Times New Roman" w:hAnsi="Times New Roman"/>
          <w:sz w:val="28"/>
          <w:szCs w:val="28"/>
        </w:rPr>
        <w:t>КС</w:t>
      </w:r>
      <w:r w:rsidR="00B8278C">
        <w:rPr>
          <w:rFonts w:ascii="Times New Roman" w:hAnsi="Times New Roman"/>
          <w:sz w:val="28"/>
          <w:szCs w:val="28"/>
        </w:rPr>
        <w:t>П</w:t>
      </w:r>
      <w:r w:rsidR="000F6A29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(отдельных требований (пунктов) в письменной форме с приложением копий подтверждающих документов;</w:t>
      </w:r>
    </w:p>
    <w:p w:rsidR="003D6AC7" w:rsidRPr="00170541" w:rsidRDefault="000F6A29" w:rsidP="003D6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об ответственности за невыполнение в установленный срок предписания </w:t>
      </w:r>
      <w:r w:rsidR="00935048" w:rsidRPr="00170541">
        <w:rPr>
          <w:rFonts w:ascii="Times New Roman" w:hAnsi="Times New Roman"/>
          <w:sz w:val="28"/>
          <w:szCs w:val="28"/>
        </w:rPr>
        <w:t>КС</w:t>
      </w:r>
      <w:r w:rsidR="00264212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D6AC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0113C" w:rsidRPr="00170541" w:rsidRDefault="008D2C12" w:rsidP="003D6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Срок выполнения предписания </w:t>
      </w:r>
      <w:r w:rsidR="00935048" w:rsidRPr="00170541">
        <w:rPr>
          <w:rFonts w:ascii="Times New Roman" w:hAnsi="Times New Roman"/>
          <w:sz w:val="28"/>
          <w:szCs w:val="28"/>
        </w:rPr>
        <w:t>КС</w:t>
      </w:r>
      <w:r w:rsidR="00264212">
        <w:rPr>
          <w:rFonts w:ascii="Times New Roman" w:hAnsi="Times New Roman"/>
          <w:sz w:val="28"/>
          <w:szCs w:val="28"/>
        </w:rPr>
        <w:t>П</w:t>
      </w:r>
      <w:r w:rsidR="0010113C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30F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может быть установлен как для предписания в целом, так и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для его отдельных требований (пунктов)</w:t>
      </w:r>
      <w:r w:rsidR="0010113C" w:rsidRPr="00170541">
        <w:rPr>
          <w:rFonts w:ascii="Times New Roman" w:hAnsi="Times New Roman" w:cs="Times New Roman"/>
          <w:sz w:val="28"/>
          <w:szCs w:val="28"/>
          <w:lang w:eastAsia="ru-RU"/>
        </w:rPr>
        <w:t>. Срок выполнения предписания может быть продлен по решению</w:t>
      </w:r>
      <w:r w:rsidR="0010113C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935048" w:rsidRPr="00170541">
        <w:rPr>
          <w:rFonts w:ascii="Times New Roman" w:hAnsi="Times New Roman"/>
          <w:sz w:val="28"/>
          <w:szCs w:val="28"/>
        </w:rPr>
        <w:t>КСО</w:t>
      </w:r>
      <w:r w:rsidR="0010113C" w:rsidRPr="00170541">
        <w:rPr>
          <w:rFonts w:ascii="Times New Roman" w:hAnsi="Times New Roman" w:cs="Times New Roman"/>
          <w:sz w:val="28"/>
          <w:szCs w:val="28"/>
          <w:lang w:eastAsia="ru-RU"/>
        </w:rPr>
        <w:t>, но не более одного раза.</w:t>
      </w:r>
    </w:p>
    <w:p w:rsidR="003D6AC7" w:rsidRPr="00170541" w:rsidRDefault="008D2C12" w:rsidP="0051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Подготовка проектов предписаний </w:t>
      </w:r>
      <w:r w:rsidR="00935048" w:rsidRPr="00170541">
        <w:rPr>
          <w:rFonts w:ascii="Times New Roman" w:hAnsi="Times New Roman"/>
          <w:sz w:val="28"/>
          <w:szCs w:val="28"/>
        </w:rPr>
        <w:t>КС</w:t>
      </w:r>
      <w:r w:rsidR="00264212">
        <w:rPr>
          <w:rFonts w:ascii="Times New Roman" w:hAnsi="Times New Roman"/>
          <w:sz w:val="28"/>
          <w:szCs w:val="28"/>
        </w:rPr>
        <w:t>П</w:t>
      </w:r>
      <w:r w:rsidR="003D6AC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обеспечивается </w:t>
      </w:r>
      <w:r w:rsidR="003D6AC7" w:rsidRPr="00170541">
        <w:rPr>
          <w:rFonts w:ascii="Times New Roman" w:hAnsi="Times New Roman" w:cs="Times New Roman"/>
          <w:sz w:val="28"/>
          <w:szCs w:val="28"/>
          <w:lang w:eastAsia="ru-RU"/>
        </w:rPr>
        <w:t>должностными лицами</w:t>
      </w:r>
      <w:r w:rsidR="003D6AC7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935048" w:rsidRPr="00170541">
        <w:rPr>
          <w:rFonts w:ascii="Times New Roman" w:hAnsi="Times New Roman"/>
          <w:sz w:val="28"/>
          <w:szCs w:val="28"/>
        </w:rPr>
        <w:t>КСО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, ответственными за проведение контрольных мероприятий</w:t>
      </w:r>
      <w:r w:rsidR="00E130FE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E130FE" w:rsidP="003D6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.2. Предписания </w:t>
      </w:r>
      <w:r w:rsidR="000C0C08" w:rsidRPr="00170541">
        <w:rPr>
          <w:rFonts w:ascii="Times New Roman" w:hAnsi="Times New Roman"/>
          <w:sz w:val="28"/>
          <w:szCs w:val="28"/>
        </w:rPr>
        <w:t>КС</w:t>
      </w:r>
      <w:r w:rsidR="00264212">
        <w:rPr>
          <w:rFonts w:ascii="Times New Roman" w:hAnsi="Times New Roman"/>
          <w:sz w:val="28"/>
          <w:szCs w:val="28"/>
        </w:rPr>
        <w:t>П</w:t>
      </w:r>
      <w:r w:rsidR="000C0C08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6AC7" w:rsidRPr="00170541">
        <w:rPr>
          <w:rFonts w:ascii="Times New Roman" w:hAnsi="Times New Roman" w:cs="Times New Roman"/>
          <w:sz w:val="28"/>
          <w:szCs w:val="28"/>
          <w:lang w:eastAsia="ru-RU"/>
        </w:rPr>
        <w:t>подписываются 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редседателем </w:t>
      </w:r>
      <w:r w:rsidR="00264212">
        <w:rPr>
          <w:rFonts w:ascii="Times New Roman" w:hAnsi="Times New Roman" w:cs="Times New Roman"/>
          <w:sz w:val="28"/>
          <w:szCs w:val="28"/>
        </w:rPr>
        <w:t>КСП</w:t>
      </w:r>
      <w:r w:rsidR="000F442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либо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6AC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его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заместителем</w:t>
      </w:r>
      <w:r w:rsidR="003D6AC7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E130FE" w:rsidP="003D6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.3. Контроль за выполнением предписаний </w:t>
      </w:r>
      <w:r w:rsidR="000C0C08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0C0C08" w:rsidRPr="00170541">
        <w:rPr>
          <w:rFonts w:ascii="Times New Roman" w:hAnsi="Times New Roman"/>
          <w:sz w:val="28"/>
          <w:szCs w:val="28"/>
        </w:rPr>
        <w:t>С</w:t>
      </w:r>
      <w:r w:rsidR="00264212">
        <w:rPr>
          <w:rFonts w:ascii="Times New Roman" w:hAnsi="Times New Roman"/>
          <w:sz w:val="28"/>
          <w:szCs w:val="28"/>
        </w:rPr>
        <w:t>П</w:t>
      </w:r>
      <w:r w:rsidR="003D6AC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вкл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ючает в себя:</w:t>
      </w:r>
    </w:p>
    <w:p w:rsidR="008D2C12" w:rsidRPr="00170541" w:rsidRDefault="008D2C12" w:rsidP="003D6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взаимодействие с объектами контроля;</w:t>
      </w:r>
    </w:p>
    <w:p w:rsidR="008D2C12" w:rsidRPr="00170541" w:rsidRDefault="008D2C12" w:rsidP="003D6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анализ результатов выполнения предписаний </w:t>
      </w:r>
      <w:r w:rsidR="000C0C08" w:rsidRPr="00170541">
        <w:rPr>
          <w:rFonts w:ascii="Times New Roman" w:hAnsi="Times New Roman"/>
          <w:sz w:val="28"/>
          <w:szCs w:val="28"/>
        </w:rPr>
        <w:t>КС</w:t>
      </w:r>
      <w:r w:rsidR="00264212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3D6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снятие с контроля выполненных (отмененных) предписаний </w:t>
      </w:r>
      <w:r w:rsidR="000C0C08" w:rsidRPr="00170541">
        <w:rPr>
          <w:rFonts w:ascii="Times New Roman" w:hAnsi="Times New Roman"/>
          <w:sz w:val="28"/>
          <w:szCs w:val="28"/>
        </w:rPr>
        <w:t>КС</w:t>
      </w:r>
      <w:r w:rsidR="00264212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3D6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принятие мер в случаях невыполнения предписаний </w:t>
      </w:r>
      <w:r w:rsidR="000C0C08" w:rsidRPr="00170541">
        <w:rPr>
          <w:rFonts w:ascii="Times New Roman" w:hAnsi="Times New Roman"/>
          <w:sz w:val="28"/>
          <w:szCs w:val="28"/>
        </w:rPr>
        <w:t>КС</w:t>
      </w:r>
      <w:r w:rsidR="00264212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E130FE" w:rsidP="003D6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.4.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предписаний </w:t>
      </w:r>
      <w:r w:rsidR="000C0C08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73789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осуществляют </w:t>
      </w:r>
      <w:r w:rsidR="003D6AC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должностные лица </w:t>
      </w:r>
      <w:r w:rsidR="000C0C08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ответственные за проведение контрольных мероприятий, по результатам (в ходе) которых были направлены соответствующие </w:t>
      </w:r>
      <w:r w:rsidR="00CA38FA" w:rsidRPr="00170541">
        <w:rPr>
          <w:rFonts w:ascii="Times New Roman" w:hAnsi="Times New Roman" w:cs="Times New Roman"/>
          <w:sz w:val="28"/>
          <w:szCs w:val="28"/>
          <w:lang w:eastAsia="ru-RU"/>
        </w:rPr>
        <w:t>представления/</w:t>
      </w:r>
      <w:r w:rsidR="00203DF5" w:rsidRPr="00170541">
        <w:rPr>
          <w:rFonts w:ascii="Times New Roman" w:hAnsi="Times New Roman" w:cs="Times New Roman"/>
          <w:sz w:val="28"/>
          <w:szCs w:val="28"/>
          <w:lang w:eastAsia="ru-RU"/>
        </w:rPr>
        <w:t>предписания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0C08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E130FE" w:rsidP="003D6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.5. Результативность выполнения предписаний </w:t>
      </w:r>
      <w:r w:rsidR="00710B2A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3D6AC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заключается в устранении причин, послуживших основанием для их подготовки.</w:t>
      </w:r>
    </w:p>
    <w:p w:rsidR="003D6AC7" w:rsidRPr="00170541" w:rsidRDefault="003D6AC7" w:rsidP="00CC0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541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710B2A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</w:rPr>
        <w:t xml:space="preserve">, готовится обобщенная информация по исполнению предписаний (для включения в отчет о </w:t>
      </w:r>
      <w:r w:rsidR="00E130FE" w:rsidRPr="00170541">
        <w:rPr>
          <w:rFonts w:ascii="Times New Roman" w:hAnsi="Times New Roman" w:cs="Times New Roman"/>
          <w:sz w:val="28"/>
          <w:szCs w:val="28"/>
        </w:rPr>
        <w:t>деятельности</w:t>
      </w:r>
      <w:r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726A37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</w:rPr>
        <w:t xml:space="preserve"> за отчетный период, размещения на официальном сайте </w:t>
      </w:r>
      <w:r w:rsidR="00667459" w:rsidRPr="00170541">
        <w:rPr>
          <w:rFonts w:ascii="Times New Roman" w:hAnsi="Times New Roman" w:cs="Times New Roman"/>
          <w:sz w:val="28"/>
          <w:szCs w:val="28"/>
        </w:rPr>
        <w:t xml:space="preserve">и </w:t>
      </w:r>
      <w:r w:rsidR="00667459" w:rsidRPr="00170541">
        <w:rPr>
          <w:rFonts w:ascii="Times New Roman" w:hAnsi="Times New Roman" w:cs="Times New Roman"/>
          <w:bCs/>
          <w:sz w:val="28"/>
          <w:szCs w:val="28"/>
        </w:rPr>
        <w:t>официальных страницах в социальных сетях</w:t>
      </w:r>
      <w:r w:rsidR="00667459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726A37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726A37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</w:rPr>
        <w:t>и др.).</w:t>
      </w:r>
    </w:p>
    <w:p w:rsidR="008D2C12" w:rsidRPr="00170541" w:rsidRDefault="00E130FE" w:rsidP="00CC0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.6. В случае изменения обстоятельств, послуживших основанием для направления предписания </w:t>
      </w:r>
      <w:r w:rsidR="00726A37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, или при иной необходимост</w:t>
      </w:r>
      <w:r w:rsidR="003D6AC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и, в том числе по решению суда,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вступившему в законную силу,</w:t>
      </w:r>
      <w:r w:rsidR="00CC09E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должностное лицо </w:t>
      </w:r>
      <w:r w:rsidR="00726A37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726A3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C09E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может внести письменное мотивированное предложение об отмене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предписания </w:t>
      </w:r>
      <w:r w:rsidR="00726A37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E130FE" w:rsidP="00CC0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.7. </w:t>
      </w:r>
      <w:r w:rsidR="00CC09E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Должностное лицо </w:t>
      </w:r>
      <w:r w:rsidR="00726A37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FB55A0" w:rsidRPr="00170541">
        <w:rPr>
          <w:rFonts w:ascii="Times New Roman" w:hAnsi="Times New Roman" w:cs="Times New Roman"/>
          <w:sz w:val="28"/>
          <w:szCs w:val="28"/>
          <w:lang w:eastAsia="ru-RU"/>
        </w:rPr>
        <w:t>, осуществляющее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</w:t>
      </w:r>
      <w:r w:rsidR="00CC09E1" w:rsidRPr="00170541">
        <w:rPr>
          <w:rFonts w:ascii="Times New Roman" w:hAnsi="Times New Roman" w:cs="Times New Roman"/>
          <w:sz w:val="28"/>
          <w:szCs w:val="28"/>
          <w:lang w:eastAsia="ru-RU"/>
        </w:rPr>
        <w:t>предписания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B55A0" w:rsidRPr="00170541">
        <w:rPr>
          <w:rFonts w:ascii="Times New Roman" w:hAnsi="Times New Roman" w:cs="Times New Roman"/>
          <w:sz w:val="28"/>
          <w:szCs w:val="28"/>
          <w:lang w:eastAsia="ru-RU"/>
        </w:rPr>
        <w:t>после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истечения срока выполнения предписания </w:t>
      </w:r>
      <w:r w:rsidR="00726A37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726A37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направляет </w:t>
      </w:r>
      <w:r w:rsidR="00CC09E1" w:rsidRPr="0017054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редседателю </w:t>
      </w:r>
      <w:r w:rsidR="00726A37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CC09E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информацию с пр</w:t>
      </w:r>
      <w:r w:rsidR="00FB55A0" w:rsidRPr="00170541">
        <w:rPr>
          <w:rFonts w:ascii="Times New Roman" w:hAnsi="Times New Roman" w:cs="Times New Roman"/>
          <w:sz w:val="28"/>
          <w:szCs w:val="28"/>
          <w:lang w:eastAsia="ru-RU"/>
        </w:rPr>
        <w:t>едложениями:</w:t>
      </w:r>
    </w:p>
    <w:p w:rsidR="008D2C12" w:rsidRPr="00170541" w:rsidRDefault="008D2C12" w:rsidP="00CC0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предписание </w:t>
      </w:r>
      <w:r w:rsidR="002C630D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CC09E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или о его отмене;</w:t>
      </w:r>
    </w:p>
    <w:p w:rsidR="00BD27FC" w:rsidRPr="00170541" w:rsidRDefault="008D2C12" w:rsidP="00933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снятии с контроля выполненных предписаний </w:t>
      </w:r>
      <w:r w:rsidR="002C630D" w:rsidRPr="00170541">
        <w:rPr>
          <w:rFonts w:ascii="Times New Roman" w:hAnsi="Times New Roman"/>
          <w:sz w:val="28"/>
          <w:szCs w:val="28"/>
        </w:rPr>
        <w:t>КС</w:t>
      </w:r>
      <w:r w:rsidR="00175915">
        <w:rPr>
          <w:rFonts w:ascii="Times New Roman" w:hAnsi="Times New Roman"/>
          <w:sz w:val="28"/>
          <w:szCs w:val="28"/>
        </w:rPr>
        <w:t>П</w:t>
      </w:r>
      <w:r w:rsidR="00CC09E1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с письменным обоснованием цел</w:t>
      </w:r>
      <w:r w:rsidR="00BC1C70" w:rsidRPr="00170541">
        <w:rPr>
          <w:rFonts w:ascii="Times New Roman" w:hAnsi="Times New Roman" w:cs="Times New Roman"/>
          <w:sz w:val="28"/>
          <w:szCs w:val="28"/>
          <w:lang w:eastAsia="ru-RU"/>
        </w:rPr>
        <w:t>есообразности снятия с контроля</w:t>
      </w:r>
      <w:r w:rsidR="00BD27FC"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BD27FC" w:rsidP="00933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 привлечении к ответственности, установленной законодательством российской Федерации, в случае невыполнения предписания КС</w:t>
      </w:r>
      <w:r w:rsidR="0066136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BC1C70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C1C70" w:rsidRPr="00170541" w:rsidRDefault="00BC1C70" w:rsidP="00933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невыполнения предписания </w:t>
      </w:r>
      <w:r w:rsidR="002C630D" w:rsidRPr="00170541">
        <w:rPr>
          <w:rFonts w:ascii="Times New Roman" w:hAnsi="Times New Roman"/>
          <w:sz w:val="28"/>
          <w:szCs w:val="28"/>
        </w:rPr>
        <w:t>КС</w:t>
      </w:r>
      <w:r w:rsidR="00661361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в установленный срок, должностное лицо </w:t>
      </w:r>
      <w:r w:rsidR="002C630D" w:rsidRPr="00170541">
        <w:rPr>
          <w:rFonts w:ascii="Times New Roman" w:hAnsi="Times New Roman"/>
          <w:sz w:val="28"/>
          <w:szCs w:val="28"/>
        </w:rPr>
        <w:t>КС</w:t>
      </w:r>
      <w:r w:rsidR="00661361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осуществляющее контроль за его выполнением, докладывает </w:t>
      </w:r>
      <w:r w:rsidR="00661361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председателю КСП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причинах невыполнения предписания </w:t>
      </w:r>
      <w:r w:rsidR="002C630D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2C630D" w:rsidRPr="00170541">
        <w:rPr>
          <w:rFonts w:ascii="Times New Roman" w:hAnsi="Times New Roman"/>
          <w:sz w:val="28"/>
          <w:szCs w:val="28"/>
        </w:rPr>
        <w:t>С</w:t>
      </w:r>
      <w:r w:rsidR="00661361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с пр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едложениями о принятии мер, установленных законодательством Российской Федерации.</w:t>
      </w:r>
    </w:p>
    <w:p w:rsidR="00985990" w:rsidRPr="00170541" w:rsidRDefault="00985990" w:rsidP="00985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результатах выполнения предписания </w:t>
      </w:r>
      <w:r w:rsidR="002C630D" w:rsidRPr="00170541">
        <w:rPr>
          <w:rFonts w:ascii="Times New Roman" w:hAnsi="Times New Roman"/>
          <w:sz w:val="28"/>
          <w:szCs w:val="28"/>
        </w:rPr>
        <w:t>КС</w:t>
      </w:r>
      <w:r w:rsidR="00661361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формируется по форме</w:t>
      </w:r>
      <w:r w:rsidRPr="00170541">
        <w:rPr>
          <w:rFonts w:ascii="Times New Roman" w:hAnsi="Times New Roman" w:cs="Times New Roman"/>
          <w:sz w:val="28"/>
          <w:szCs w:val="28"/>
        </w:rPr>
        <w:t>, приведенной в Приложении №</w:t>
      </w:r>
      <w:r w:rsidR="004C580B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E07F55" w:rsidRPr="00170541">
        <w:rPr>
          <w:rFonts w:ascii="Times New Roman" w:hAnsi="Times New Roman" w:cs="Times New Roman"/>
          <w:sz w:val="28"/>
          <w:szCs w:val="28"/>
        </w:rPr>
        <w:t>3</w:t>
      </w:r>
      <w:r w:rsidRPr="00170541">
        <w:rPr>
          <w:rFonts w:ascii="Times New Roman" w:hAnsi="Times New Roman" w:cs="Times New Roman"/>
          <w:sz w:val="28"/>
          <w:szCs w:val="28"/>
        </w:rPr>
        <w:t xml:space="preserve"> к Стандарту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E130FE" w:rsidP="00933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23FE4" w:rsidRPr="00170541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 Сроком окончания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предписания </w:t>
      </w:r>
      <w:r w:rsidR="00B937DD" w:rsidRPr="00170541">
        <w:rPr>
          <w:rFonts w:ascii="Times New Roman" w:hAnsi="Times New Roman"/>
          <w:sz w:val="28"/>
          <w:szCs w:val="28"/>
        </w:rPr>
        <w:t>КС</w:t>
      </w:r>
      <w:r w:rsidR="00661361">
        <w:rPr>
          <w:rFonts w:ascii="Times New Roman" w:hAnsi="Times New Roman"/>
          <w:sz w:val="28"/>
          <w:szCs w:val="28"/>
        </w:rPr>
        <w:t>П</w:t>
      </w:r>
      <w:r w:rsidR="0016522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дата принятия </w:t>
      </w:r>
      <w:r w:rsidR="00B937DD" w:rsidRPr="00170541">
        <w:rPr>
          <w:rFonts w:ascii="Times New Roman" w:hAnsi="Times New Roman"/>
          <w:sz w:val="28"/>
          <w:szCs w:val="28"/>
        </w:rPr>
        <w:t>КС</w:t>
      </w:r>
      <w:r w:rsidR="00661361">
        <w:rPr>
          <w:rFonts w:ascii="Times New Roman" w:hAnsi="Times New Roman"/>
          <w:sz w:val="28"/>
          <w:szCs w:val="28"/>
        </w:rPr>
        <w:t>П</w:t>
      </w:r>
      <w:r w:rsidR="00B937D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решения о снятии его с контроля.</w:t>
      </w:r>
    </w:p>
    <w:p w:rsidR="00BC1C70" w:rsidRPr="00170541" w:rsidRDefault="001A4403" w:rsidP="00BC1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Должностные</w:t>
      </w:r>
      <w:r w:rsidR="00BC1C7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лиц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C1C7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937DD" w:rsidRPr="00170541">
        <w:rPr>
          <w:rFonts w:ascii="Times New Roman" w:hAnsi="Times New Roman"/>
          <w:sz w:val="28"/>
          <w:szCs w:val="28"/>
        </w:rPr>
        <w:t>КС</w:t>
      </w:r>
      <w:r w:rsidR="00661361">
        <w:rPr>
          <w:rFonts w:ascii="Times New Roman" w:hAnsi="Times New Roman"/>
          <w:sz w:val="28"/>
          <w:szCs w:val="28"/>
        </w:rPr>
        <w:t>П</w:t>
      </w:r>
      <w:r w:rsidR="00BC1C70" w:rsidRPr="00170541">
        <w:rPr>
          <w:rFonts w:ascii="Times New Roman" w:hAnsi="Times New Roman" w:cs="Times New Roman"/>
          <w:sz w:val="28"/>
          <w:szCs w:val="28"/>
          <w:lang w:eastAsia="ru-RU"/>
        </w:rPr>
        <w:t>, ответственн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ые </w:t>
      </w:r>
      <w:r w:rsidR="00BC1C7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за проведение контрольных мероприятий, не позднее трех рабочих дней со дня </w:t>
      </w:r>
      <w:r w:rsidR="00661361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принятия решения о снятии с </w:t>
      </w:r>
      <w:proofErr w:type="gramStart"/>
      <w:r w:rsidR="00661361">
        <w:rPr>
          <w:rFonts w:ascii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661361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предписания</w:t>
      </w:r>
      <w:r w:rsidR="00BC1C7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информирует объекты контроля о снятии с контроля выполненных предписаний </w:t>
      </w:r>
      <w:r w:rsidR="00B937DD" w:rsidRPr="00170541">
        <w:rPr>
          <w:rFonts w:ascii="Times New Roman" w:hAnsi="Times New Roman"/>
          <w:sz w:val="28"/>
          <w:szCs w:val="28"/>
        </w:rPr>
        <w:t>КС</w:t>
      </w:r>
      <w:r w:rsidR="00661361">
        <w:rPr>
          <w:rFonts w:ascii="Times New Roman" w:hAnsi="Times New Roman"/>
          <w:sz w:val="28"/>
          <w:szCs w:val="28"/>
        </w:rPr>
        <w:t>П</w:t>
      </w:r>
      <w:r w:rsidR="00BC1C70" w:rsidRPr="00170541">
        <w:rPr>
          <w:rFonts w:ascii="Times New Roman" w:hAnsi="Times New Roman" w:cs="Times New Roman"/>
          <w:sz w:val="28"/>
          <w:szCs w:val="28"/>
          <w:lang w:eastAsia="ru-RU"/>
        </w:rPr>
        <w:t>, о внесении изменений в предписани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BC1C7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937DD" w:rsidRPr="00170541">
        <w:rPr>
          <w:rFonts w:ascii="Times New Roman" w:hAnsi="Times New Roman"/>
          <w:sz w:val="28"/>
          <w:szCs w:val="28"/>
        </w:rPr>
        <w:t>КС</w:t>
      </w:r>
      <w:r w:rsidR="00661361">
        <w:rPr>
          <w:rFonts w:ascii="Times New Roman" w:hAnsi="Times New Roman"/>
          <w:sz w:val="28"/>
          <w:szCs w:val="28"/>
        </w:rPr>
        <w:t>П</w:t>
      </w:r>
      <w:r w:rsidR="0016522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C1C70" w:rsidRPr="00170541">
        <w:rPr>
          <w:rFonts w:ascii="Times New Roman" w:hAnsi="Times New Roman" w:cs="Times New Roman"/>
          <w:sz w:val="28"/>
          <w:szCs w:val="28"/>
          <w:lang w:eastAsia="ru-RU"/>
        </w:rPr>
        <w:t>или об их отмене.</w:t>
      </w:r>
    </w:p>
    <w:p w:rsidR="00851BD8" w:rsidRPr="00170541" w:rsidRDefault="00851BD8" w:rsidP="00851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92A" w:rsidRPr="00170541" w:rsidRDefault="001A4403" w:rsidP="005439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="0054392A"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Мониторинг реализации предложений (рекомендаций),</w:t>
      </w:r>
    </w:p>
    <w:p w:rsidR="00FB55A0" w:rsidRPr="00170541" w:rsidRDefault="0054392A" w:rsidP="00543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изложенных в информационных письмах </w:t>
      </w:r>
      <w:proofErr w:type="gramEnd"/>
    </w:p>
    <w:p w:rsidR="00545B19" w:rsidRPr="00170541" w:rsidRDefault="00545B19" w:rsidP="00543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92A" w:rsidRPr="00170541" w:rsidRDefault="001A4403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.1. Мониторинг реализации предложений (рекомендаций), содержащихся в информационных письмах </w:t>
      </w:r>
      <w:r w:rsidR="00DD196A" w:rsidRPr="00170541">
        <w:rPr>
          <w:rFonts w:ascii="Times New Roman" w:hAnsi="Times New Roman"/>
          <w:sz w:val="28"/>
          <w:szCs w:val="28"/>
        </w:rPr>
        <w:t>КС</w:t>
      </w:r>
      <w:r w:rsidR="0072276A">
        <w:rPr>
          <w:rFonts w:ascii="Times New Roman" w:hAnsi="Times New Roman"/>
          <w:sz w:val="28"/>
          <w:szCs w:val="28"/>
        </w:rPr>
        <w:t>П</w:t>
      </w:r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B6A8C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осуществляют </w:t>
      </w:r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должностные лица </w:t>
      </w:r>
      <w:r w:rsidR="00DD196A" w:rsidRPr="00170541">
        <w:rPr>
          <w:rFonts w:ascii="Times New Roman" w:hAnsi="Times New Roman"/>
          <w:sz w:val="28"/>
          <w:szCs w:val="28"/>
        </w:rPr>
        <w:t>КС</w:t>
      </w:r>
      <w:r w:rsidR="0072276A">
        <w:rPr>
          <w:rFonts w:ascii="Times New Roman" w:hAnsi="Times New Roman"/>
          <w:sz w:val="28"/>
          <w:szCs w:val="28"/>
        </w:rPr>
        <w:t>П</w:t>
      </w:r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>, ответственные за проведение контрольных и экспертно-аналитических мероприятий, по результатам которых направлялись соответствующие информационные письма.</w:t>
      </w:r>
    </w:p>
    <w:p w:rsidR="0054392A" w:rsidRPr="00170541" w:rsidRDefault="001A4403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.2. Мониторинг реализации предложений (рекомендаций), содержащихся в информационных письмах </w:t>
      </w:r>
      <w:r w:rsidR="00DD196A" w:rsidRPr="00170541">
        <w:rPr>
          <w:rFonts w:ascii="Times New Roman" w:hAnsi="Times New Roman"/>
          <w:sz w:val="28"/>
          <w:szCs w:val="28"/>
        </w:rPr>
        <w:t>КС</w:t>
      </w:r>
      <w:r w:rsidR="0072276A">
        <w:rPr>
          <w:rFonts w:ascii="Times New Roman" w:hAnsi="Times New Roman"/>
          <w:sz w:val="28"/>
          <w:szCs w:val="28"/>
        </w:rPr>
        <w:t>П</w:t>
      </w:r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>, состоит в изучении и анализе информации, полученной от адресатов информационных писем о состоянии рассмотрения и степени реализации ими предложений (рекомендаций), включая:</w:t>
      </w:r>
    </w:p>
    <w:p w:rsidR="0054392A" w:rsidRPr="00170541" w:rsidRDefault="0054392A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определение текущего статуса реализации предложений (рекомендаций);</w:t>
      </w:r>
    </w:p>
    <w:p w:rsidR="0054392A" w:rsidRPr="00170541" w:rsidRDefault="0054392A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определение обоснования (подтверждения) текущего статуса реализации (описание мер, принятых или запланированных адресатом) и оценка актуальности предложений (рекомендаций), в том числе:</w:t>
      </w:r>
    </w:p>
    <w:p w:rsidR="0054392A" w:rsidRPr="00170541" w:rsidRDefault="0054392A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1) определение своевременности рассмотрения и полноты фактической (запланированной) реализации (частичной реализации) предложений (рекомендаций);</w:t>
      </w:r>
    </w:p>
    <w:p w:rsidR="0054392A" w:rsidRPr="00170541" w:rsidRDefault="0054392A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2) определение соответствия конкретных мер, принятых или запланированных адресатом информационного письма, мерам, предложенным (рекомендованным) информационными письмами;</w:t>
      </w:r>
    </w:p>
    <w:p w:rsidR="0054392A" w:rsidRPr="00170541" w:rsidRDefault="0054392A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3) определение причин того, что предложения (рекомендации) не </w:t>
      </w: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были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рассмотрены и (или) не были реализованы.</w:t>
      </w:r>
    </w:p>
    <w:p w:rsidR="0054392A" w:rsidRPr="00170541" w:rsidRDefault="001A4403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</w:t>
      </w:r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>.3. По итогам анализа информации, полученной от адресатов информационных писем о состоянии рассмотрения и степени реализации ими предложений (рекомендаций), принятых (запланированных) мер и решений, осуществляются:</w:t>
      </w:r>
    </w:p>
    <w:p w:rsidR="0054392A" w:rsidRPr="00170541" w:rsidRDefault="0054392A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признание предложений (рекомендаций) </w:t>
      </w: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>реализованными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или реализованными частично;</w:t>
      </w:r>
    </w:p>
    <w:p w:rsidR="0054392A" w:rsidRPr="00170541" w:rsidRDefault="0054392A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признание утраты актуальности предложений (рекомендаций);</w:t>
      </w:r>
    </w:p>
    <w:p w:rsidR="0054392A" w:rsidRPr="00170541" w:rsidRDefault="0054392A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проработка дополнительных мер при необходимости выяснения причин </w:t>
      </w:r>
      <w:r w:rsidR="00F7020E" w:rsidRPr="00170541">
        <w:rPr>
          <w:rFonts w:ascii="Times New Roman" w:hAnsi="Times New Roman" w:cs="Times New Roman"/>
          <w:sz w:val="28"/>
          <w:szCs w:val="28"/>
          <w:lang w:eastAsia="ru-RU"/>
        </w:rPr>
        <w:t>не реализации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F7020E" w:rsidRPr="00170541">
        <w:rPr>
          <w:rFonts w:ascii="Times New Roman" w:hAnsi="Times New Roman" w:cs="Times New Roman"/>
          <w:sz w:val="28"/>
          <w:szCs w:val="28"/>
          <w:lang w:eastAsia="ru-RU"/>
        </w:rPr>
        <w:t>не рассмотрения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), несвоевременной или частичной реализации предложений (рекомендаций) получателем (адресатом).</w:t>
      </w:r>
    </w:p>
    <w:p w:rsidR="0054392A" w:rsidRPr="00170541" w:rsidRDefault="001A4403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.4. </w:t>
      </w:r>
      <w:proofErr w:type="gramStart"/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>К реализованным (реализованным частично) предложениям (рекомендациям) относятся предложения (рекомендации), реализация (частичная реализация) которых подтверждается письмом от получателя (адресата), нормативным правовым актом или иным официальным документом.</w:t>
      </w:r>
      <w:proofErr w:type="gramEnd"/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В случае необходимости должностным лицом </w:t>
      </w:r>
      <w:r w:rsidR="00DD196A" w:rsidRPr="00170541">
        <w:rPr>
          <w:rFonts w:ascii="Times New Roman" w:hAnsi="Times New Roman"/>
          <w:sz w:val="28"/>
          <w:szCs w:val="28"/>
        </w:rPr>
        <w:t>КС</w:t>
      </w:r>
      <w:r w:rsidR="0072276A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, ответственны</w:t>
      </w:r>
      <w:r w:rsidR="001E19C5" w:rsidRPr="0017054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за проведение контрольных и экспертно-аналитических мероприятий, по результатам которых направлялись соответствующие информационные письма</w:t>
      </w:r>
      <w:r w:rsidR="001E19C5" w:rsidRPr="0017054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принято решение о подтверждении достоверности информации о реализации предложений (рекомендаций).</w:t>
      </w:r>
    </w:p>
    <w:p w:rsidR="001E19C5" w:rsidRPr="00170541" w:rsidRDefault="001E19C5" w:rsidP="001E1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4.5. Вопросы о реализации предложений (рекомендаций), о признании предложений (рекомендаций) неактуальными вносятся должностными лицами </w:t>
      </w:r>
      <w:r w:rsidR="00DD196A" w:rsidRPr="00170541">
        <w:rPr>
          <w:rFonts w:ascii="Times New Roman" w:hAnsi="Times New Roman"/>
          <w:sz w:val="28"/>
          <w:szCs w:val="28"/>
        </w:rPr>
        <w:t>КС</w:t>
      </w:r>
      <w:r w:rsidR="0072276A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, ответственным</w:t>
      </w:r>
      <w:r w:rsidR="00186D35" w:rsidRPr="0017054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за проведение контрольных и экспертно-аналитических мероприятий, по результатам которых направлялись соответствующие информационные письма</w:t>
      </w:r>
      <w:r w:rsidR="00186D35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на рассмотрение</w:t>
      </w:r>
      <w:r w:rsidR="00C6283E">
        <w:rPr>
          <w:rFonts w:ascii="Times New Roman" w:hAnsi="Times New Roman" w:cs="Times New Roman"/>
          <w:sz w:val="28"/>
          <w:szCs w:val="28"/>
          <w:lang w:eastAsia="ru-RU"/>
        </w:rPr>
        <w:t xml:space="preserve"> председателем КСП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E19C5" w:rsidRPr="00170541" w:rsidRDefault="001E19C5" w:rsidP="001E1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реализации приоритетных предложений (рекомендаций) должна сопровождаться докладом </w:t>
      </w:r>
      <w:r w:rsidR="00186D35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должностного лица </w:t>
      </w:r>
      <w:r w:rsidR="00DD196A" w:rsidRPr="00170541">
        <w:rPr>
          <w:rFonts w:ascii="Times New Roman" w:hAnsi="Times New Roman"/>
          <w:sz w:val="28"/>
          <w:szCs w:val="28"/>
        </w:rPr>
        <w:t>КС</w:t>
      </w:r>
      <w:r w:rsidR="00C6283E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E19C5" w:rsidRPr="00170541" w:rsidRDefault="00186D35" w:rsidP="001E1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Должностные лица </w:t>
      </w:r>
      <w:r w:rsidR="003E586D" w:rsidRPr="00170541">
        <w:rPr>
          <w:rFonts w:ascii="Times New Roman" w:hAnsi="Times New Roman"/>
          <w:sz w:val="28"/>
          <w:szCs w:val="28"/>
        </w:rPr>
        <w:t>КС</w:t>
      </w:r>
      <w:r w:rsidR="00C6283E">
        <w:rPr>
          <w:rFonts w:ascii="Times New Roman" w:hAnsi="Times New Roman"/>
          <w:sz w:val="28"/>
          <w:szCs w:val="28"/>
        </w:rPr>
        <w:t>П</w:t>
      </w:r>
      <w:r w:rsidR="001E19C5" w:rsidRPr="00170541">
        <w:rPr>
          <w:rFonts w:ascii="Times New Roman" w:hAnsi="Times New Roman" w:cs="Times New Roman"/>
          <w:sz w:val="28"/>
          <w:szCs w:val="28"/>
          <w:lang w:eastAsia="ru-RU"/>
        </w:rPr>
        <w:t>, осуществляющие мониторинг реализации предложений (рекомендаций)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5577" w:rsidRPr="00170541">
        <w:rPr>
          <w:rFonts w:ascii="Times New Roman" w:hAnsi="Times New Roman"/>
          <w:sz w:val="28"/>
          <w:szCs w:val="28"/>
        </w:rPr>
        <w:t>КС</w:t>
      </w:r>
      <w:r w:rsidR="00C6283E">
        <w:rPr>
          <w:rFonts w:ascii="Times New Roman" w:hAnsi="Times New Roman"/>
          <w:sz w:val="28"/>
          <w:szCs w:val="28"/>
        </w:rPr>
        <w:t>П</w:t>
      </w:r>
      <w:r w:rsidR="001E19C5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не позднее 5 рабочих дней со дня истечения рекомендованного срока реализации предложения (рекомендации) направляют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E19C5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редседателю </w:t>
      </w:r>
      <w:r w:rsidR="00DF5577" w:rsidRPr="00170541">
        <w:rPr>
          <w:rFonts w:ascii="Times New Roman" w:hAnsi="Times New Roman"/>
          <w:sz w:val="28"/>
          <w:szCs w:val="28"/>
        </w:rPr>
        <w:t>КС</w:t>
      </w:r>
      <w:r w:rsidR="00C6283E">
        <w:rPr>
          <w:rFonts w:ascii="Times New Roman" w:hAnsi="Times New Roman"/>
          <w:sz w:val="28"/>
          <w:szCs w:val="28"/>
        </w:rPr>
        <w:t>П</w:t>
      </w:r>
      <w:r w:rsidR="00DF557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E19C5" w:rsidRPr="00170541">
        <w:rPr>
          <w:rFonts w:ascii="Times New Roman" w:hAnsi="Times New Roman" w:cs="Times New Roman"/>
          <w:sz w:val="28"/>
          <w:szCs w:val="28"/>
          <w:lang w:eastAsia="ru-RU"/>
        </w:rPr>
        <w:t>информацию с предложениями:</w:t>
      </w:r>
    </w:p>
    <w:p w:rsidR="001E19C5" w:rsidRPr="00170541" w:rsidRDefault="001E19C5" w:rsidP="001E1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 снятии с контроля реализованных предложений (рекомендаций) с письменным обоснованием целесообразности снятия с контроля;</w:t>
      </w:r>
    </w:p>
    <w:p w:rsidR="001E19C5" w:rsidRPr="00170541" w:rsidRDefault="001E19C5" w:rsidP="001E1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признании предложений (рекомендаций) </w:t>
      </w: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неактуальными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с письменным обоснованием целесообразности снятия с контроля;</w:t>
      </w:r>
    </w:p>
    <w:p w:rsidR="001E19C5" w:rsidRPr="00170541" w:rsidRDefault="001E19C5" w:rsidP="001E1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об оставлении реализации предложения (рекомендации) на контроле с обоснованием причин;</w:t>
      </w:r>
    </w:p>
    <w:p w:rsidR="001E19C5" w:rsidRPr="00170541" w:rsidRDefault="001E19C5" w:rsidP="001E1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 переносе срока реализации предложений (рекомендаций) с обоснованием причин;</w:t>
      </w:r>
    </w:p>
    <w:p w:rsidR="001E19C5" w:rsidRPr="00170541" w:rsidRDefault="001E19C5" w:rsidP="001E1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принятии </w:t>
      </w:r>
      <w:r w:rsidR="00DF5577" w:rsidRPr="00170541">
        <w:rPr>
          <w:rFonts w:ascii="Times New Roman" w:hAnsi="Times New Roman"/>
          <w:sz w:val="28"/>
          <w:szCs w:val="28"/>
        </w:rPr>
        <w:t>КС</w:t>
      </w:r>
      <w:r w:rsidR="00C6283E">
        <w:rPr>
          <w:rFonts w:ascii="Times New Roman" w:hAnsi="Times New Roman"/>
          <w:sz w:val="28"/>
          <w:szCs w:val="28"/>
        </w:rPr>
        <w:t>П</w:t>
      </w:r>
      <w:r w:rsidR="00DF557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дополнительных мер, направленных на выяснение причин </w:t>
      </w:r>
      <w:r w:rsidR="00667713" w:rsidRPr="00170541">
        <w:rPr>
          <w:rFonts w:ascii="Times New Roman" w:hAnsi="Times New Roman" w:cs="Times New Roman"/>
          <w:sz w:val="28"/>
          <w:szCs w:val="28"/>
          <w:lang w:eastAsia="ru-RU"/>
        </w:rPr>
        <w:t>не реализации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или неполной реализации предложений (рекомендаций), оставленных на контроле.</w:t>
      </w:r>
    </w:p>
    <w:p w:rsidR="00985990" w:rsidRPr="00170541" w:rsidRDefault="00985990" w:rsidP="001E1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Форма представления информации о результатах реализации предложений (рекомендаций) </w:t>
      </w:r>
      <w:r w:rsidR="00DF5577" w:rsidRPr="00170541">
        <w:rPr>
          <w:rFonts w:ascii="Times New Roman" w:hAnsi="Times New Roman"/>
          <w:sz w:val="28"/>
          <w:szCs w:val="28"/>
        </w:rPr>
        <w:t>КС</w:t>
      </w:r>
      <w:r w:rsidR="00C6283E">
        <w:rPr>
          <w:rFonts w:ascii="Times New Roman" w:hAnsi="Times New Roman"/>
          <w:sz w:val="28"/>
          <w:szCs w:val="28"/>
        </w:rPr>
        <w:t>П</w:t>
      </w:r>
      <w:r w:rsidR="00DF5577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приведена в Приложении №</w:t>
      </w:r>
      <w:r w:rsidR="00AC203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B447A" w:rsidRPr="0017054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к Стандарту.</w:t>
      </w:r>
    </w:p>
    <w:p w:rsidR="0054392A" w:rsidRPr="00170541" w:rsidRDefault="001A4403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E19C5"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54392A" w:rsidRPr="00170541">
        <w:rPr>
          <w:rFonts w:ascii="Times New Roman" w:hAnsi="Times New Roman" w:cs="Times New Roman"/>
          <w:sz w:val="28"/>
          <w:szCs w:val="28"/>
          <w:lang w:eastAsia="ru-RU"/>
        </w:rPr>
        <w:t>. К мерам, направленным на реализацию предложения (рекомендации) ее получателем (адресатом), относятся:</w:t>
      </w:r>
    </w:p>
    <w:p w:rsidR="0054392A" w:rsidRPr="00170541" w:rsidRDefault="0054392A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подготовка письменного обращения получателю (адресату) предложения (рекомендации);</w:t>
      </w:r>
    </w:p>
    <w:p w:rsidR="0054392A" w:rsidRPr="00170541" w:rsidRDefault="0054392A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инициирование, организация и проведение совместных совещаний с получателями (адресатами) предложений (рекомендаций) по обсуждению результатов их реализации с участием при необходимости представителей иных заинтересованных органов и организаций, экспертов;</w:t>
      </w:r>
    </w:p>
    <w:p w:rsidR="0054392A" w:rsidRPr="00C6283E" w:rsidRDefault="0054392A" w:rsidP="00543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6283E">
        <w:rPr>
          <w:rFonts w:ascii="Times New Roman" w:hAnsi="Times New Roman" w:cs="Times New Roman"/>
          <w:sz w:val="28"/>
          <w:szCs w:val="28"/>
          <w:lang w:eastAsia="ru-RU"/>
        </w:rPr>
        <w:t>иные меры в соответствии с законодательством Российской Федерации</w:t>
      </w:r>
      <w:r w:rsidR="006C2B41" w:rsidRPr="00C6283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C6283E" w:rsidRPr="00C6283E">
        <w:rPr>
          <w:rFonts w:ascii="Times New Roman" w:hAnsi="Times New Roman" w:cs="Times New Roman"/>
          <w:sz w:val="28"/>
          <w:szCs w:val="28"/>
          <w:lang w:eastAsia="ru-RU"/>
        </w:rPr>
        <w:t>Забайкальского края</w:t>
      </w:r>
      <w:r w:rsidR="006C2B41" w:rsidRPr="00C6283E">
        <w:rPr>
          <w:rFonts w:ascii="Times New Roman" w:hAnsi="Times New Roman" w:cs="Times New Roman"/>
          <w:sz w:val="28"/>
          <w:szCs w:val="28"/>
          <w:lang w:eastAsia="ru-RU"/>
        </w:rPr>
        <w:t xml:space="preserve"> и нормативными правовыми актами органов местного самоуправления</w:t>
      </w:r>
      <w:r w:rsidR="00186D35" w:rsidRPr="00C6283E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C6283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4392A" w:rsidRPr="00170541" w:rsidRDefault="0054392A" w:rsidP="00543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D2C12" w:rsidRPr="00170541" w:rsidRDefault="00F83333" w:rsidP="008D2C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3" w:name="Par138"/>
      <w:bookmarkEnd w:id="3"/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="008D2C12"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Особенности организации контрольных мероприятий</w:t>
      </w:r>
    </w:p>
    <w:p w:rsidR="008D2C12" w:rsidRPr="00170541" w:rsidRDefault="008D2C12" w:rsidP="00C800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проверке выполнения представлений </w:t>
      </w:r>
    </w:p>
    <w:p w:rsidR="008859E4" w:rsidRPr="00170541" w:rsidRDefault="008859E4" w:rsidP="00C800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D2C12" w:rsidRPr="00170541" w:rsidRDefault="00F83333" w:rsidP="008B6A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.1. Контрольными мероприятиями по проверке выполнения представлений </w:t>
      </w:r>
      <w:r w:rsidR="00C60489" w:rsidRPr="00170541">
        <w:rPr>
          <w:rFonts w:ascii="Times New Roman" w:hAnsi="Times New Roman"/>
          <w:sz w:val="28"/>
          <w:szCs w:val="28"/>
        </w:rPr>
        <w:t>КС</w:t>
      </w:r>
      <w:r w:rsidR="00C6283E">
        <w:rPr>
          <w:rFonts w:ascii="Times New Roman" w:hAnsi="Times New Roman"/>
          <w:sz w:val="28"/>
          <w:szCs w:val="28"/>
        </w:rPr>
        <w:t>П</w:t>
      </w:r>
      <w:r w:rsidR="00C60489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являются контрольные мероприятия, целью или одной из целей которых является оценка выполнения объектами контроля требований, содержавшихся в ранее направленных им представлениях </w:t>
      </w:r>
      <w:r w:rsidR="00C60489" w:rsidRPr="00170541">
        <w:rPr>
          <w:rFonts w:ascii="Times New Roman" w:hAnsi="Times New Roman"/>
          <w:sz w:val="28"/>
          <w:szCs w:val="28"/>
        </w:rPr>
        <w:t>КС</w:t>
      </w:r>
      <w:r w:rsidR="00C6283E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F83333" w:rsidP="008B6A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.2. Контрольные мероприятия по проверке выполнения представлений </w:t>
      </w:r>
      <w:r w:rsidR="00C60489" w:rsidRPr="00170541">
        <w:rPr>
          <w:rFonts w:ascii="Times New Roman" w:hAnsi="Times New Roman"/>
          <w:sz w:val="28"/>
          <w:szCs w:val="28"/>
        </w:rPr>
        <w:t>КС</w:t>
      </w:r>
      <w:r w:rsidR="00C6283E">
        <w:rPr>
          <w:rFonts w:ascii="Times New Roman" w:hAnsi="Times New Roman"/>
          <w:sz w:val="28"/>
          <w:szCs w:val="28"/>
        </w:rPr>
        <w:t>П</w:t>
      </w:r>
      <w:r w:rsidR="00C60489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осуществляются в следующих случаях:</w:t>
      </w:r>
    </w:p>
    <w:p w:rsidR="008D2C12" w:rsidRPr="00170541" w:rsidRDefault="00C80089" w:rsidP="008B6A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получение от объектов контроля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неполной информации о выполнении представлений </w:t>
      </w:r>
      <w:r w:rsidR="00C60489" w:rsidRPr="00170541">
        <w:rPr>
          <w:rFonts w:ascii="Times New Roman" w:hAnsi="Times New Roman"/>
          <w:sz w:val="28"/>
          <w:szCs w:val="28"/>
        </w:rPr>
        <w:t>КС</w:t>
      </w:r>
      <w:r w:rsidR="00C6283E">
        <w:rPr>
          <w:rFonts w:ascii="Times New Roman" w:hAnsi="Times New Roman"/>
          <w:sz w:val="28"/>
          <w:szCs w:val="28"/>
        </w:rPr>
        <w:t>П</w:t>
      </w:r>
      <w:r w:rsidR="00C60489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или наличие обоснованных сведений о недостоверности полученной информации;</w:t>
      </w:r>
    </w:p>
    <w:p w:rsidR="008D2C12" w:rsidRPr="00170541" w:rsidRDefault="008D2C12" w:rsidP="00C800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необходимость уточнения информации, полученной в ходе мониторинга выполнения представлений </w:t>
      </w:r>
      <w:r w:rsidR="00C60489" w:rsidRPr="00170541">
        <w:rPr>
          <w:rFonts w:ascii="Times New Roman" w:hAnsi="Times New Roman"/>
          <w:sz w:val="28"/>
          <w:szCs w:val="28"/>
        </w:rPr>
        <w:t>КС</w:t>
      </w:r>
      <w:r w:rsidR="00C6283E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C800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получение по результатам мониторинга выполнения представлений </w:t>
      </w:r>
      <w:r w:rsidR="00C60489" w:rsidRPr="00170541">
        <w:rPr>
          <w:rFonts w:ascii="Times New Roman" w:hAnsi="Times New Roman"/>
          <w:sz w:val="28"/>
          <w:szCs w:val="28"/>
        </w:rPr>
        <w:t>КС</w:t>
      </w:r>
      <w:r w:rsidR="00B40F51">
        <w:rPr>
          <w:rFonts w:ascii="Times New Roman" w:hAnsi="Times New Roman"/>
          <w:sz w:val="28"/>
          <w:szCs w:val="28"/>
        </w:rPr>
        <w:t>П</w:t>
      </w:r>
      <w:r w:rsidR="00C60489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информации о неэффективности или низкой результативности мер, принятых объектами контроля.</w:t>
      </w:r>
    </w:p>
    <w:p w:rsidR="008D2C12" w:rsidRPr="00275250" w:rsidRDefault="00F83333" w:rsidP="00221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.3. Контрольные мероприятия по проверке выполнения представлений </w:t>
      </w:r>
      <w:r w:rsidR="00C60489" w:rsidRPr="00B40F51">
        <w:rPr>
          <w:rFonts w:ascii="Times New Roman" w:hAnsi="Times New Roman" w:cs="Times New Roman"/>
          <w:sz w:val="28"/>
          <w:szCs w:val="28"/>
        </w:rPr>
        <w:t>КС</w:t>
      </w:r>
      <w:r w:rsidR="00275250">
        <w:rPr>
          <w:rFonts w:ascii="Times New Roman" w:hAnsi="Times New Roman" w:cs="Times New Roman"/>
          <w:sz w:val="28"/>
          <w:szCs w:val="28"/>
        </w:rPr>
        <w:t>П</w:t>
      </w:r>
      <w:r w:rsidR="00C60489" w:rsidRPr="00B40F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B40F51">
        <w:rPr>
          <w:rFonts w:ascii="Times New Roman" w:hAnsi="Times New Roman" w:cs="Times New Roman"/>
          <w:sz w:val="28"/>
          <w:szCs w:val="28"/>
          <w:lang w:eastAsia="ru-RU"/>
        </w:rPr>
        <w:t xml:space="preserve">проводятся в </w:t>
      </w:r>
      <w:r w:rsidR="008D2C12" w:rsidRPr="00275250">
        <w:rPr>
          <w:rFonts w:ascii="Times New Roman" w:hAnsi="Times New Roman" w:cs="Times New Roman"/>
          <w:sz w:val="28"/>
          <w:szCs w:val="28"/>
          <w:lang w:eastAsia="ru-RU"/>
        </w:rPr>
        <w:t xml:space="preserve">соответствии с </w:t>
      </w:r>
      <w:hyperlink r:id="rId12" w:history="1">
        <w:r w:rsidR="008D2C12" w:rsidRPr="00275250">
          <w:rPr>
            <w:rFonts w:ascii="Times New Roman" w:hAnsi="Times New Roman" w:cs="Times New Roman"/>
            <w:sz w:val="28"/>
            <w:szCs w:val="28"/>
            <w:lang w:eastAsia="ru-RU"/>
          </w:rPr>
          <w:t>Регламентом</w:t>
        </w:r>
      </w:hyperlink>
      <w:r w:rsidR="008D2C12" w:rsidRPr="002752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60489" w:rsidRPr="00275250">
        <w:rPr>
          <w:rFonts w:ascii="Times New Roman" w:hAnsi="Times New Roman" w:cs="Times New Roman"/>
          <w:sz w:val="28"/>
          <w:szCs w:val="28"/>
        </w:rPr>
        <w:t>КС</w:t>
      </w:r>
      <w:r w:rsidR="00275250">
        <w:rPr>
          <w:rFonts w:ascii="Times New Roman" w:hAnsi="Times New Roman" w:cs="Times New Roman"/>
          <w:sz w:val="28"/>
          <w:szCs w:val="28"/>
        </w:rPr>
        <w:t>П</w:t>
      </w:r>
      <w:r w:rsidR="008D2C12" w:rsidRPr="0027525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C7643F" w:rsidRPr="00275250">
        <w:rPr>
          <w:rFonts w:ascii="Times New Roman" w:hAnsi="Times New Roman" w:cs="Times New Roman"/>
          <w:sz w:val="28"/>
          <w:szCs w:val="28"/>
          <w:lang w:eastAsia="ru-RU"/>
        </w:rPr>
        <w:t xml:space="preserve">стандартом внешнего муниципального финансового контроля </w:t>
      </w:r>
      <w:r w:rsidR="00C60489" w:rsidRPr="00275250">
        <w:rPr>
          <w:rFonts w:ascii="Times New Roman" w:hAnsi="Times New Roman" w:cs="Times New Roman"/>
          <w:sz w:val="28"/>
          <w:szCs w:val="28"/>
        </w:rPr>
        <w:t>КС</w:t>
      </w:r>
      <w:r w:rsidR="00275250">
        <w:rPr>
          <w:rFonts w:ascii="Times New Roman" w:hAnsi="Times New Roman" w:cs="Times New Roman"/>
          <w:sz w:val="28"/>
          <w:szCs w:val="28"/>
        </w:rPr>
        <w:t>П</w:t>
      </w:r>
      <w:r w:rsidR="00C7643F" w:rsidRPr="00275250">
        <w:rPr>
          <w:rFonts w:ascii="Times New Roman" w:hAnsi="Times New Roman" w:cs="Times New Roman"/>
          <w:sz w:val="28"/>
          <w:szCs w:val="28"/>
        </w:rPr>
        <w:t>, касающ</w:t>
      </w:r>
      <w:r w:rsidR="008C6951" w:rsidRPr="00275250">
        <w:rPr>
          <w:rFonts w:ascii="Times New Roman" w:hAnsi="Times New Roman" w:cs="Times New Roman"/>
          <w:sz w:val="28"/>
          <w:szCs w:val="28"/>
        </w:rPr>
        <w:t>им</w:t>
      </w:r>
      <w:r w:rsidR="00C7643F" w:rsidRPr="00275250">
        <w:rPr>
          <w:rFonts w:ascii="Times New Roman" w:hAnsi="Times New Roman" w:cs="Times New Roman"/>
          <w:sz w:val="28"/>
          <w:szCs w:val="28"/>
        </w:rPr>
        <w:t>ся</w:t>
      </w:r>
      <w:r w:rsidR="00C7643F" w:rsidRPr="0027525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C7643F" w:rsidRPr="00275250">
        <w:rPr>
          <w:rFonts w:ascii="Times New Roman" w:hAnsi="Times New Roman" w:cs="Times New Roman"/>
          <w:sz w:val="28"/>
          <w:szCs w:val="28"/>
        </w:rPr>
        <w:t>бщих требований, правил и процедур проведения контрольного мероприятия</w:t>
      </w:r>
      <w:r w:rsidR="008D2C12" w:rsidRPr="00275250">
        <w:rPr>
          <w:rFonts w:ascii="Times New Roman" w:hAnsi="Times New Roman" w:cs="Times New Roman"/>
          <w:sz w:val="28"/>
          <w:szCs w:val="28"/>
          <w:lang w:eastAsia="ru-RU"/>
        </w:rPr>
        <w:t xml:space="preserve">, другими внутренними документами </w:t>
      </w:r>
      <w:r w:rsidR="00C60489" w:rsidRPr="00275250">
        <w:rPr>
          <w:rFonts w:ascii="Times New Roman" w:hAnsi="Times New Roman" w:cs="Times New Roman"/>
          <w:sz w:val="28"/>
          <w:szCs w:val="28"/>
        </w:rPr>
        <w:t>КС</w:t>
      </w:r>
      <w:r w:rsidR="00275250">
        <w:rPr>
          <w:rFonts w:ascii="Times New Roman" w:hAnsi="Times New Roman" w:cs="Times New Roman"/>
          <w:sz w:val="28"/>
          <w:szCs w:val="28"/>
        </w:rPr>
        <w:t>П</w:t>
      </w:r>
      <w:r w:rsidR="006C2B41" w:rsidRPr="0027525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80089" w:rsidRPr="002752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275250">
        <w:rPr>
          <w:rFonts w:ascii="Times New Roman" w:hAnsi="Times New Roman" w:cs="Times New Roman"/>
          <w:sz w:val="28"/>
          <w:szCs w:val="28"/>
          <w:lang w:eastAsia="ru-RU"/>
        </w:rPr>
        <w:t xml:space="preserve">после истечения срока выполнения представления </w:t>
      </w:r>
      <w:r w:rsidR="00C60489" w:rsidRPr="00275250">
        <w:rPr>
          <w:rFonts w:ascii="Times New Roman" w:hAnsi="Times New Roman" w:cs="Times New Roman"/>
          <w:sz w:val="28"/>
          <w:szCs w:val="28"/>
        </w:rPr>
        <w:t>КС</w:t>
      </w:r>
      <w:r w:rsidR="00275250">
        <w:rPr>
          <w:rFonts w:ascii="Times New Roman" w:hAnsi="Times New Roman" w:cs="Times New Roman"/>
          <w:sz w:val="28"/>
          <w:szCs w:val="28"/>
        </w:rPr>
        <w:t>П</w:t>
      </w:r>
      <w:r w:rsidR="008D2C12" w:rsidRPr="002752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.4. В ходе контрольных мероприятий по проверке выполнения представлений </w:t>
      </w:r>
      <w:r w:rsidR="00CE6053" w:rsidRPr="00170541">
        <w:rPr>
          <w:rFonts w:ascii="Times New Roman" w:hAnsi="Times New Roman" w:cs="Times New Roman"/>
          <w:sz w:val="28"/>
          <w:szCs w:val="28"/>
        </w:rPr>
        <w:t>КС</w:t>
      </w:r>
      <w:r w:rsidR="00275250">
        <w:rPr>
          <w:rFonts w:ascii="Times New Roman" w:hAnsi="Times New Roman" w:cs="Times New Roman"/>
          <w:sz w:val="28"/>
          <w:szCs w:val="28"/>
        </w:rPr>
        <w:t>П</w:t>
      </w:r>
      <w:r w:rsidR="0029487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получаются фактические данные о выполнении объектами контроля требований, содержащихся в представлениях </w:t>
      </w:r>
      <w:r w:rsidR="00CE6053" w:rsidRPr="00170541">
        <w:rPr>
          <w:rFonts w:ascii="Times New Roman" w:hAnsi="Times New Roman" w:cs="Times New Roman"/>
          <w:sz w:val="28"/>
          <w:szCs w:val="28"/>
        </w:rPr>
        <w:t>КС</w:t>
      </w:r>
      <w:r w:rsidR="00275250">
        <w:rPr>
          <w:rFonts w:ascii="Times New Roman" w:hAnsi="Times New Roman" w:cs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, которые отражаются в актах по результатам проведенных мероприятий.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На основе полученных фактических данных осуществляется анализ результатов выполнения представлений </w:t>
      </w:r>
      <w:r w:rsidR="00CE6053" w:rsidRPr="00170541">
        <w:rPr>
          <w:rFonts w:ascii="Times New Roman" w:hAnsi="Times New Roman" w:cs="Times New Roman"/>
          <w:sz w:val="28"/>
          <w:szCs w:val="28"/>
        </w:rPr>
        <w:t>КС</w:t>
      </w:r>
      <w:r w:rsidR="00275250">
        <w:rPr>
          <w:rFonts w:ascii="Times New Roman" w:hAnsi="Times New Roman" w:cs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формируются выводы о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своевременности, полноте и результативности выполнения требований, содержащихся в представлениях </w:t>
      </w:r>
      <w:r w:rsidR="00CE6053" w:rsidRPr="00170541">
        <w:rPr>
          <w:rFonts w:ascii="Times New Roman" w:hAnsi="Times New Roman" w:cs="Times New Roman"/>
          <w:sz w:val="28"/>
          <w:szCs w:val="28"/>
        </w:rPr>
        <w:t>КС</w:t>
      </w:r>
      <w:r w:rsidR="00275250">
        <w:rPr>
          <w:rFonts w:ascii="Times New Roman" w:hAnsi="Times New Roman" w:cs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, возможных причинах их невыполнения, неполного и (или) несвоевременного выполнения. Указанные выводы и соответствующие предложения отражаются в отчетах, подготовленных по результатам контрольных мероприятий.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.5. Отчеты о результатах контрольных мероприятий по проверке выполнения представлений </w:t>
      </w:r>
      <w:r w:rsidR="00CE6053" w:rsidRPr="00170541">
        <w:rPr>
          <w:rFonts w:ascii="Times New Roman" w:hAnsi="Times New Roman" w:cs="Times New Roman"/>
          <w:sz w:val="28"/>
          <w:szCs w:val="28"/>
        </w:rPr>
        <w:t>КС</w:t>
      </w:r>
      <w:r w:rsidR="00275250">
        <w:rPr>
          <w:rFonts w:ascii="Times New Roman" w:hAnsi="Times New Roman" w:cs="Times New Roman"/>
          <w:sz w:val="28"/>
          <w:szCs w:val="28"/>
        </w:rPr>
        <w:t>П</w:t>
      </w:r>
      <w:r w:rsidR="00091F9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и иные документы, оформляемые по результатам таких мероприятий, подготавливаются в соответствии </w:t>
      </w:r>
      <w:r w:rsidR="008D2C12" w:rsidRPr="0027525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091F9E" w:rsidRPr="0027525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8D2C12" w:rsidRPr="002752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F9E" w:rsidRPr="00275250">
        <w:rPr>
          <w:rFonts w:ascii="Times New Roman" w:hAnsi="Times New Roman" w:cs="Times New Roman"/>
          <w:sz w:val="28"/>
          <w:szCs w:val="28"/>
          <w:lang w:eastAsia="ru-RU"/>
        </w:rPr>
        <w:t xml:space="preserve">стандартом внешнего муниципального финансового контроля </w:t>
      </w:r>
      <w:r w:rsidR="00CE6053" w:rsidRPr="00275250">
        <w:rPr>
          <w:rFonts w:ascii="Times New Roman" w:hAnsi="Times New Roman" w:cs="Times New Roman"/>
          <w:sz w:val="28"/>
          <w:szCs w:val="28"/>
        </w:rPr>
        <w:t>КС</w:t>
      </w:r>
      <w:r w:rsidR="00275250">
        <w:rPr>
          <w:rFonts w:ascii="Times New Roman" w:hAnsi="Times New Roman" w:cs="Times New Roman"/>
          <w:sz w:val="28"/>
          <w:szCs w:val="28"/>
        </w:rPr>
        <w:t>П</w:t>
      </w:r>
      <w:r w:rsidR="00091F9E" w:rsidRPr="00275250">
        <w:rPr>
          <w:rFonts w:ascii="Times New Roman" w:hAnsi="Times New Roman" w:cs="Times New Roman"/>
          <w:sz w:val="28"/>
          <w:szCs w:val="28"/>
        </w:rPr>
        <w:t>, касающ</w:t>
      </w:r>
      <w:r w:rsidR="008C6951" w:rsidRPr="00275250">
        <w:rPr>
          <w:rFonts w:ascii="Times New Roman" w:hAnsi="Times New Roman" w:cs="Times New Roman"/>
          <w:sz w:val="28"/>
          <w:szCs w:val="28"/>
        </w:rPr>
        <w:t>им</w:t>
      </w:r>
      <w:r w:rsidR="00091F9E" w:rsidRPr="00275250">
        <w:rPr>
          <w:rFonts w:ascii="Times New Roman" w:hAnsi="Times New Roman" w:cs="Times New Roman"/>
          <w:sz w:val="28"/>
          <w:szCs w:val="28"/>
        </w:rPr>
        <w:t>ся</w:t>
      </w:r>
      <w:r w:rsidR="00091F9E" w:rsidRPr="0027525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091F9E" w:rsidRPr="00275250">
        <w:rPr>
          <w:rFonts w:ascii="Times New Roman" w:hAnsi="Times New Roman"/>
          <w:sz w:val="28"/>
          <w:szCs w:val="28"/>
        </w:rPr>
        <w:t>бщих требований, правил и процедур проведения контрольного мероприятия</w:t>
      </w:r>
      <w:r w:rsidR="008D2C12" w:rsidRPr="002752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52698" w:rsidRPr="00170541" w:rsidRDefault="00752698" w:rsidP="002212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D2C12" w:rsidRPr="00170541" w:rsidRDefault="00F83333" w:rsidP="008D2C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Обеспечение своевременной подготовки и направления</w:t>
      </w:r>
    </w:p>
    <w:p w:rsidR="008D2C12" w:rsidRPr="00170541" w:rsidRDefault="008D2C12" w:rsidP="00221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представлений и предписаний, уведомлений о применении бюджетных мер</w:t>
      </w:r>
      <w:r w:rsidR="002212B2"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принуждения, обращений в правоохранительные органы,</w:t>
      </w:r>
    </w:p>
    <w:p w:rsidR="008D2C12" w:rsidRPr="00170541" w:rsidRDefault="008D2C12" w:rsidP="008D2C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протоколов об административных правонарушениях,</w:t>
      </w:r>
    </w:p>
    <w:p w:rsidR="008D2C12" w:rsidRPr="00170541" w:rsidRDefault="002212B2" w:rsidP="008D2C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информационных писем </w:t>
      </w:r>
      <w:r w:rsidR="008D2C12"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proofErr w:type="gramStart"/>
      <w:r w:rsidR="008D2C12"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="008D2C12"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получением информации о результатах</w:t>
      </w:r>
      <w:r w:rsidR="005626F0"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их выполнения (рассмотрения)</w:t>
      </w:r>
    </w:p>
    <w:p w:rsidR="008D2C12" w:rsidRPr="00170541" w:rsidRDefault="008D2C12" w:rsidP="008D2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D2C12" w:rsidRPr="002027DB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.1.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представлений, предписаний и </w:t>
      </w:r>
      <w:r w:rsidR="006771F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информационных писем </w:t>
      </w:r>
      <w:r w:rsidR="00425F13" w:rsidRPr="00170541">
        <w:rPr>
          <w:rFonts w:ascii="Times New Roman" w:hAnsi="Times New Roman"/>
          <w:sz w:val="28"/>
          <w:szCs w:val="28"/>
        </w:rPr>
        <w:t>КС</w:t>
      </w:r>
      <w:r w:rsidR="002027DB">
        <w:rPr>
          <w:rFonts w:ascii="Times New Roman" w:hAnsi="Times New Roman"/>
          <w:sz w:val="28"/>
          <w:szCs w:val="28"/>
        </w:rPr>
        <w:t>П</w:t>
      </w:r>
      <w:r w:rsidR="00425F1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212B2" w:rsidRPr="00170541">
        <w:rPr>
          <w:rFonts w:ascii="Times New Roman" w:hAnsi="Times New Roman" w:cs="Times New Roman"/>
          <w:sz w:val="28"/>
          <w:szCs w:val="28"/>
          <w:lang w:eastAsia="ru-RU"/>
        </w:rPr>
        <w:t>осуществляю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2212B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должностные лица </w:t>
      </w:r>
      <w:r w:rsidR="00425F13" w:rsidRPr="002027DB">
        <w:rPr>
          <w:rFonts w:ascii="Times New Roman" w:hAnsi="Times New Roman"/>
          <w:sz w:val="28"/>
          <w:szCs w:val="28"/>
        </w:rPr>
        <w:t>КС</w:t>
      </w:r>
      <w:r w:rsidR="002027DB" w:rsidRPr="002027DB">
        <w:rPr>
          <w:rFonts w:ascii="Times New Roman" w:hAnsi="Times New Roman"/>
          <w:sz w:val="28"/>
          <w:szCs w:val="28"/>
        </w:rPr>
        <w:t>П</w:t>
      </w:r>
      <w:r w:rsidR="00425F13" w:rsidRPr="002027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212B2" w:rsidRPr="002027DB">
        <w:rPr>
          <w:rFonts w:ascii="Times New Roman" w:hAnsi="Times New Roman" w:cs="Times New Roman"/>
          <w:sz w:val="28"/>
          <w:szCs w:val="28"/>
          <w:lang w:eastAsia="ru-RU"/>
        </w:rPr>
        <w:t xml:space="preserve">с использованием правил делопроизводства и документооборота, </w:t>
      </w:r>
      <w:r w:rsidR="006C2B41" w:rsidRPr="002027DB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417D55" w:rsidRPr="002027DB">
        <w:rPr>
          <w:rFonts w:ascii="Times New Roman" w:hAnsi="Times New Roman" w:cs="Times New Roman"/>
          <w:sz w:val="28"/>
          <w:szCs w:val="28"/>
          <w:lang w:eastAsia="ru-RU"/>
        </w:rPr>
        <w:t xml:space="preserve">норм </w:t>
      </w:r>
      <w:r w:rsidR="006C2B41" w:rsidRPr="002027DB">
        <w:rPr>
          <w:rFonts w:ascii="Times New Roman" w:hAnsi="Times New Roman" w:cs="Times New Roman"/>
          <w:sz w:val="28"/>
          <w:szCs w:val="28"/>
          <w:lang w:eastAsia="ru-RU"/>
        </w:rPr>
        <w:t>внутренних</w:t>
      </w:r>
      <w:r w:rsidR="00417D55" w:rsidRPr="002027DB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документов</w:t>
      </w:r>
      <w:r w:rsidR="002212B2" w:rsidRPr="002027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5F13" w:rsidRPr="002027DB">
        <w:rPr>
          <w:rFonts w:ascii="Times New Roman" w:hAnsi="Times New Roman" w:cs="Times New Roman"/>
          <w:sz w:val="28"/>
          <w:szCs w:val="28"/>
        </w:rPr>
        <w:t>КС</w:t>
      </w:r>
      <w:r w:rsidR="002027DB">
        <w:rPr>
          <w:rFonts w:ascii="Times New Roman" w:hAnsi="Times New Roman" w:cs="Times New Roman"/>
          <w:sz w:val="28"/>
          <w:szCs w:val="28"/>
        </w:rPr>
        <w:t>П</w:t>
      </w:r>
      <w:r w:rsidR="008D2C12" w:rsidRPr="002027D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Представления и предписания </w:t>
      </w:r>
      <w:r w:rsidR="00425F13" w:rsidRPr="00170541">
        <w:rPr>
          <w:rFonts w:ascii="Times New Roman" w:hAnsi="Times New Roman"/>
          <w:sz w:val="28"/>
          <w:szCs w:val="28"/>
        </w:rPr>
        <w:t>КС</w:t>
      </w:r>
      <w:r w:rsidR="00E564DB">
        <w:rPr>
          <w:rFonts w:ascii="Times New Roman" w:hAnsi="Times New Roman"/>
          <w:sz w:val="28"/>
          <w:szCs w:val="28"/>
        </w:rPr>
        <w:t>П</w:t>
      </w:r>
      <w:r w:rsidR="006771F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должны быть направлены в сроки, установленные</w:t>
      </w:r>
      <w:r w:rsidRPr="002027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7D55" w:rsidRPr="002027DB">
        <w:rPr>
          <w:rFonts w:ascii="Times New Roman" w:hAnsi="Times New Roman" w:cs="Times New Roman"/>
          <w:sz w:val="28"/>
          <w:szCs w:val="28"/>
          <w:lang w:eastAsia="ru-RU"/>
        </w:rPr>
        <w:t>внутренними документам</w:t>
      </w:r>
      <w:r w:rsidR="00425F13" w:rsidRPr="002027D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25F13" w:rsidRPr="002027DB">
        <w:rPr>
          <w:rFonts w:ascii="Times New Roman" w:hAnsi="Times New Roman" w:cs="Times New Roman"/>
          <w:sz w:val="28"/>
          <w:szCs w:val="28"/>
        </w:rPr>
        <w:t xml:space="preserve"> КС</w:t>
      </w:r>
      <w:r w:rsidR="00E564DB">
        <w:rPr>
          <w:rFonts w:ascii="Times New Roman" w:hAnsi="Times New Roman" w:cs="Times New Roman"/>
          <w:sz w:val="28"/>
          <w:szCs w:val="28"/>
        </w:rPr>
        <w:t>П</w:t>
      </w:r>
      <w:r w:rsidRPr="002027D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.1.1.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направлением представлений и предписаний </w:t>
      </w:r>
      <w:r w:rsidR="00A834F9" w:rsidRPr="00170541">
        <w:rPr>
          <w:rFonts w:ascii="Times New Roman" w:hAnsi="Times New Roman"/>
          <w:sz w:val="28"/>
          <w:szCs w:val="28"/>
        </w:rPr>
        <w:t>КС</w:t>
      </w:r>
      <w:r w:rsidR="00E564DB">
        <w:rPr>
          <w:rFonts w:ascii="Times New Roman" w:hAnsi="Times New Roman"/>
          <w:sz w:val="28"/>
          <w:szCs w:val="28"/>
        </w:rPr>
        <w:t>П</w:t>
      </w:r>
      <w:r w:rsidR="007C3D0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и принятием по ним мер включает в себя следующие процедуры: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постановку на контроль представлений и предписаний </w:t>
      </w:r>
      <w:r w:rsidR="00A834F9" w:rsidRPr="00170541">
        <w:rPr>
          <w:rFonts w:ascii="Times New Roman" w:hAnsi="Times New Roman"/>
          <w:sz w:val="28"/>
          <w:szCs w:val="28"/>
        </w:rPr>
        <w:t>КС</w:t>
      </w:r>
      <w:r w:rsidR="00E564DB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анализ соблюдения сроков направления представлений и предписаний </w:t>
      </w:r>
      <w:r w:rsidR="00A834F9" w:rsidRPr="00170541">
        <w:rPr>
          <w:rFonts w:ascii="Times New Roman" w:hAnsi="Times New Roman"/>
          <w:sz w:val="28"/>
          <w:szCs w:val="28"/>
        </w:rPr>
        <w:t>КС</w:t>
      </w:r>
      <w:r w:rsidR="00E564DB">
        <w:rPr>
          <w:rFonts w:ascii="Times New Roman" w:hAnsi="Times New Roman"/>
          <w:sz w:val="28"/>
          <w:szCs w:val="28"/>
        </w:rPr>
        <w:t>П</w:t>
      </w:r>
      <w:r w:rsidR="00A834F9" w:rsidRPr="00170541">
        <w:rPr>
          <w:rFonts w:ascii="Times New Roman" w:hAnsi="Times New Roman" w:cs="Times New Roman"/>
          <w:sz w:val="28"/>
          <w:szCs w:val="28"/>
        </w:rPr>
        <w:t xml:space="preserve"> </w:t>
      </w:r>
      <w:r w:rsidR="006771F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руководителям объектов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контроля.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.2. При выявлении в ходе контрольного мероприятия бюджетных нарушений осуществляются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подготовка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и направление уведомления </w:t>
      </w:r>
      <w:r w:rsidR="00A834F9" w:rsidRPr="00170541">
        <w:rPr>
          <w:rFonts w:ascii="Times New Roman" w:hAnsi="Times New Roman"/>
          <w:sz w:val="28"/>
          <w:szCs w:val="28"/>
        </w:rPr>
        <w:t>КС</w:t>
      </w:r>
      <w:r w:rsidR="00E564DB">
        <w:rPr>
          <w:rFonts w:ascii="Times New Roman" w:hAnsi="Times New Roman"/>
          <w:sz w:val="28"/>
          <w:szCs w:val="28"/>
        </w:rPr>
        <w:t>П</w:t>
      </w:r>
      <w:r w:rsidR="00A834F9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о применении бюджетных мер принуждения в отношении проверяемого объекта контроля.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Уведомления </w:t>
      </w:r>
      <w:r w:rsidR="00A834F9" w:rsidRPr="00170541">
        <w:rPr>
          <w:rFonts w:ascii="Times New Roman" w:hAnsi="Times New Roman"/>
          <w:sz w:val="28"/>
          <w:szCs w:val="28"/>
        </w:rPr>
        <w:t>КС</w:t>
      </w:r>
      <w:r w:rsidR="00BC0C72">
        <w:rPr>
          <w:rFonts w:ascii="Times New Roman" w:hAnsi="Times New Roman"/>
          <w:sz w:val="28"/>
          <w:szCs w:val="28"/>
        </w:rPr>
        <w:t>П</w:t>
      </w:r>
      <w:r w:rsidR="00A834F9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применении бюджетных мер принуждения должны быть направлены в сроки, установленные </w:t>
      </w:r>
      <w:r w:rsidR="00F83333" w:rsidRPr="00170541">
        <w:rPr>
          <w:rFonts w:ascii="Times New Roman" w:hAnsi="Times New Roman" w:cs="Times New Roman"/>
          <w:sz w:val="28"/>
          <w:szCs w:val="28"/>
          <w:lang w:eastAsia="ru-RU"/>
        </w:rPr>
        <w:t>Бюджетным кодексом Российской Федерации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.2.1. Подготовка, направление уведомлений </w:t>
      </w:r>
      <w:r w:rsidR="00A834F9" w:rsidRPr="00170541">
        <w:rPr>
          <w:rFonts w:ascii="Times New Roman" w:hAnsi="Times New Roman"/>
          <w:sz w:val="28"/>
          <w:szCs w:val="28"/>
        </w:rPr>
        <w:t>КС</w:t>
      </w:r>
      <w:r w:rsidR="00BC0C72">
        <w:rPr>
          <w:rFonts w:ascii="Times New Roman" w:hAnsi="Times New Roman"/>
          <w:sz w:val="28"/>
          <w:szCs w:val="28"/>
        </w:rPr>
        <w:t>П</w:t>
      </w:r>
      <w:r w:rsidR="006771F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о применении бюджетных мер принуждения и рассмотрение информации о решениях, принятых по результатам их рассмотрения, включает в себя следующие процедуры: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постановка на </w:t>
      </w:r>
      <w:r w:rsidR="009C6E9A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уведомлений </w:t>
      </w:r>
      <w:r w:rsidR="00A834F9" w:rsidRPr="00170541">
        <w:rPr>
          <w:rFonts w:ascii="Times New Roman" w:hAnsi="Times New Roman"/>
          <w:sz w:val="28"/>
          <w:szCs w:val="28"/>
        </w:rPr>
        <w:t>КС</w:t>
      </w:r>
      <w:r w:rsidR="00BC0C72">
        <w:rPr>
          <w:rFonts w:ascii="Times New Roman" w:hAnsi="Times New Roman"/>
          <w:sz w:val="28"/>
          <w:szCs w:val="28"/>
        </w:rPr>
        <w:t>П</w:t>
      </w:r>
      <w:r w:rsidR="00D71D8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 применении бюджетных мер принуждения;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анализ информации о принятых решениях по результатам рассмотрения уведомлений </w:t>
      </w:r>
      <w:r w:rsidR="00A834F9" w:rsidRPr="00170541">
        <w:rPr>
          <w:rFonts w:ascii="Times New Roman" w:hAnsi="Times New Roman"/>
          <w:sz w:val="28"/>
          <w:szCs w:val="28"/>
        </w:rPr>
        <w:t>КС</w:t>
      </w:r>
      <w:r w:rsidR="00BC0C72">
        <w:rPr>
          <w:rFonts w:ascii="Times New Roman" w:hAnsi="Times New Roman"/>
          <w:sz w:val="28"/>
          <w:szCs w:val="28"/>
        </w:rPr>
        <w:t>П</w:t>
      </w:r>
      <w:r w:rsidR="00A834F9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 применении бюджетных мер принуждения.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.2.2.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уведомлений </w:t>
      </w:r>
      <w:r w:rsidR="00A834F9" w:rsidRPr="00170541">
        <w:rPr>
          <w:rFonts w:ascii="Times New Roman" w:hAnsi="Times New Roman"/>
          <w:sz w:val="28"/>
          <w:szCs w:val="28"/>
        </w:rPr>
        <w:t>КС</w:t>
      </w:r>
      <w:r w:rsidR="00BC0C72">
        <w:rPr>
          <w:rFonts w:ascii="Times New Roman" w:hAnsi="Times New Roman"/>
          <w:sz w:val="28"/>
          <w:szCs w:val="28"/>
        </w:rPr>
        <w:t>П</w:t>
      </w:r>
      <w:r w:rsidR="00D71D8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применении бюджетных мер принуждения осуществляется </w:t>
      </w:r>
      <w:r w:rsidR="00D71D8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должностными лица </w:t>
      </w:r>
      <w:r w:rsidR="00A834F9" w:rsidRPr="00170541">
        <w:rPr>
          <w:rFonts w:ascii="Times New Roman" w:hAnsi="Times New Roman"/>
          <w:sz w:val="28"/>
          <w:szCs w:val="28"/>
        </w:rPr>
        <w:t>КС</w:t>
      </w:r>
      <w:r w:rsidR="00BC0C72">
        <w:rPr>
          <w:rFonts w:ascii="Times New Roman" w:hAnsi="Times New Roman"/>
          <w:sz w:val="28"/>
          <w:szCs w:val="28"/>
        </w:rPr>
        <w:t>П</w:t>
      </w:r>
      <w:r w:rsidR="00D71D8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ответственными за проведение соответствующих мероприятий.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.2.</w:t>
      </w:r>
      <w:r w:rsidR="00D71D80" w:rsidRPr="0017054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 Анализ результатов по уведомлениям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BC0C72">
        <w:rPr>
          <w:rFonts w:ascii="Times New Roman" w:hAnsi="Times New Roman"/>
          <w:sz w:val="28"/>
          <w:szCs w:val="28"/>
        </w:rPr>
        <w:t>П</w:t>
      </w:r>
      <w:r w:rsidR="009B05D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о применении бюджетных мер принуждения осуществляется путем изучения информации о принятых по ним решениях и мерах по устранению выявленных бюджетных нарушений.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.2.</w:t>
      </w:r>
      <w:r w:rsidR="00D71D80" w:rsidRPr="0017054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 Результаты рассмотрения финансовым органом уведомлений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BC0C72">
        <w:rPr>
          <w:rFonts w:ascii="Times New Roman" w:hAnsi="Times New Roman"/>
          <w:sz w:val="28"/>
          <w:szCs w:val="28"/>
        </w:rPr>
        <w:t>П</w:t>
      </w:r>
      <w:r w:rsidR="00E148C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применении бюджетных мер принуждения включаются в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ежегодные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отчет</w:t>
      </w:r>
      <w:r w:rsidR="009C6E9A" w:rsidRPr="00170541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деятельности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BC0C72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.3. В случае принятия решения о направлении обращений </w:t>
      </w:r>
      <w:r w:rsidR="00E148C3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E148C3" w:rsidRPr="00170541">
        <w:rPr>
          <w:rFonts w:ascii="Times New Roman" w:hAnsi="Times New Roman"/>
          <w:sz w:val="28"/>
          <w:szCs w:val="28"/>
        </w:rPr>
        <w:t>С</w:t>
      </w:r>
      <w:r w:rsidR="00BC0C72">
        <w:rPr>
          <w:rFonts w:ascii="Times New Roman" w:hAnsi="Times New Roman"/>
          <w:sz w:val="28"/>
          <w:szCs w:val="28"/>
        </w:rPr>
        <w:t>П</w:t>
      </w:r>
      <w:r w:rsidR="00E148C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в пр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авоохранительные органы по результатам проведенных мероприятий </w:t>
      </w:r>
      <w:r w:rsidR="00D71D8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должностные лица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9E0BD2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ответственные за их проведение, организуют сопровождение направляемых обращений, в том числе контроль за их направлением и получением информации о ходе рассмотрения и принятых </w:t>
      </w:r>
      <w:r w:rsidR="00DC07B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решениях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DC07BE" w:rsidRPr="00170541">
        <w:rPr>
          <w:rFonts w:ascii="Times New Roman" w:hAnsi="Times New Roman" w:cs="Times New Roman"/>
          <w:sz w:val="28"/>
          <w:szCs w:val="28"/>
          <w:lang w:eastAsia="ru-RU"/>
        </w:rPr>
        <w:t>переданным КС</w:t>
      </w:r>
      <w:r w:rsidR="00F17A6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DC07BE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материалам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Сопровождение обращений </w:t>
      </w:r>
      <w:r w:rsidR="00E148C3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E148C3" w:rsidRPr="00170541">
        <w:rPr>
          <w:rFonts w:ascii="Times New Roman" w:hAnsi="Times New Roman"/>
          <w:sz w:val="28"/>
          <w:szCs w:val="28"/>
        </w:rPr>
        <w:t>С</w:t>
      </w:r>
      <w:r w:rsidR="00F17A63">
        <w:rPr>
          <w:rFonts w:ascii="Times New Roman" w:hAnsi="Times New Roman"/>
          <w:sz w:val="28"/>
          <w:szCs w:val="28"/>
        </w:rPr>
        <w:t>П</w:t>
      </w:r>
      <w:r w:rsidR="00E148C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в пр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авоохранительные органы осуществляется в рамках соглашений о сотрудничестве, заключенных между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F17A63">
        <w:rPr>
          <w:rFonts w:ascii="Times New Roman" w:hAnsi="Times New Roman"/>
          <w:sz w:val="28"/>
          <w:szCs w:val="28"/>
        </w:rPr>
        <w:t>П</w:t>
      </w:r>
      <w:r w:rsidR="00E148C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и соответствующими правоохранительными органами, в целях мониторинга процесса рассмотрения соответствующими правоохранительными органами обращений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F17A63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, результат</w:t>
      </w:r>
      <w:r w:rsidR="0004172D" w:rsidRPr="00170541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рассмотрения обращений</w:t>
      </w:r>
      <w:r w:rsidR="00051B4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F17A63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F17A63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.3.1. Обращения </w:t>
      </w:r>
      <w:r w:rsidR="00E148C3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E148C3" w:rsidRPr="00170541">
        <w:rPr>
          <w:rFonts w:ascii="Times New Roman" w:hAnsi="Times New Roman"/>
          <w:sz w:val="28"/>
          <w:szCs w:val="28"/>
        </w:rPr>
        <w:t>С</w:t>
      </w:r>
      <w:r w:rsidR="00F17A63">
        <w:rPr>
          <w:rFonts w:ascii="Times New Roman" w:hAnsi="Times New Roman"/>
          <w:sz w:val="28"/>
          <w:szCs w:val="28"/>
        </w:rPr>
        <w:t>П</w:t>
      </w:r>
      <w:r w:rsidR="00E148C3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в пр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авоохранительные органы должны быть направлены в сроки, установленные</w:t>
      </w:r>
      <w:r w:rsidR="008D2C12" w:rsidRPr="00F17A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="008D2C12" w:rsidRPr="00F17A63">
          <w:rPr>
            <w:rFonts w:ascii="Times New Roman" w:hAnsi="Times New Roman" w:cs="Times New Roman"/>
            <w:sz w:val="28"/>
            <w:szCs w:val="28"/>
            <w:lang w:eastAsia="ru-RU"/>
          </w:rPr>
          <w:t>Регламентом</w:t>
        </w:r>
      </w:hyperlink>
      <w:r w:rsidRPr="00F17A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48C3" w:rsidRPr="00F17A63">
        <w:rPr>
          <w:rFonts w:ascii="Times New Roman" w:hAnsi="Times New Roman" w:cs="Times New Roman"/>
          <w:sz w:val="28"/>
          <w:szCs w:val="28"/>
        </w:rPr>
        <w:t>КС</w:t>
      </w:r>
      <w:r w:rsidR="00F17A63" w:rsidRPr="00F17A63">
        <w:rPr>
          <w:rFonts w:ascii="Times New Roman" w:hAnsi="Times New Roman" w:cs="Times New Roman"/>
          <w:sz w:val="28"/>
          <w:szCs w:val="28"/>
        </w:rPr>
        <w:t>П</w:t>
      </w:r>
      <w:r w:rsidR="009C6E9A" w:rsidRPr="00F17A63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D2C12" w:rsidRPr="00F17A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6E9A" w:rsidRPr="00F17A63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положениями иных </w:t>
      </w:r>
      <w:r w:rsidRPr="00F17A63">
        <w:rPr>
          <w:rFonts w:ascii="Times New Roman" w:hAnsi="Times New Roman" w:cs="Times New Roman"/>
          <w:sz w:val="28"/>
          <w:szCs w:val="28"/>
          <w:lang w:eastAsia="ru-RU"/>
        </w:rPr>
        <w:t>внутренних</w:t>
      </w:r>
      <w:r w:rsidR="00871C1C" w:rsidRPr="00F17A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6E9A" w:rsidRPr="00F17A63">
        <w:rPr>
          <w:rFonts w:ascii="Times New Roman" w:hAnsi="Times New Roman" w:cs="Times New Roman"/>
          <w:sz w:val="28"/>
          <w:szCs w:val="28"/>
          <w:lang w:eastAsia="ru-RU"/>
        </w:rPr>
        <w:t xml:space="preserve">документов </w:t>
      </w:r>
      <w:r w:rsidR="00E148C3" w:rsidRPr="00F17A63">
        <w:rPr>
          <w:rFonts w:ascii="Times New Roman" w:hAnsi="Times New Roman" w:cs="Times New Roman"/>
          <w:sz w:val="28"/>
          <w:szCs w:val="28"/>
        </w:rPr>
        <w:t>КС</w:t>
      </w:r>
      <w:r w:rsidR="00F17A63" w:rsidRPr="00F17A63">
        <w:rPr>
          <w:rFonts w:ascii="Times New Roman" w:hAnsi="Times New Roman" w:cs="Times New Roman"/>
          <w:sz w:val="28"/>
          <w:szCs w:val="28"/>
        </w:rPr>
        <w:t>П</w:t>
      </w:r>
      <w:r w:rsidR="008D2C12" w:rsidRPr="00F17A6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.3.2. </w:t>
      </w:r>
      <w:r w:rsidR="00296BB7" w:rsidRPr="0017054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ероприятия по сопровождению обращения </w:t>
      </w:r>
      <w:r w:rsidR="00E148C3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E148C3" w:rsidRPr="00170541">
        <w:rPr>
          <w:rFonts w:ascii="Times New Roman" w:hAnsi="Times New Roman"/>
          <w:sz w:val="28"/>
          <w:szCs w:val="28"/>
        </w:rPr>
        <w:t>С</w:t>
      </w:r>
      <w:r w:rsidR="00326E80">
        <w:rPr>
          <w:rFonts w:ascii="Times New Roman" w:hAnsi="Times New Roman"/>
          <w:sz w:val="28"/>
          <w:szCs w:val="28"/>
        </w:rPr>
        <w:t>П</w:t>
      </w:r>
      <w:r w:rsidR="00051B4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в пр</w:t>
      </w:r>
      <w:proofErr w:type="gramEnd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авоохранительные органы, контролю за получением информации о ходе и результатах его рассмотрения, своевременное рассмотрение полученных </w:t>
      </w:r>
      <w:r w:rsidR="00296BB7" w:rsidRPr="00170541">
        <w:rPr>
          <w:rFonts w:ascii="Times New Roman" w:hAnsi="Times New Roman" w:cs="Times New Roman"/>
          <w:sz w:val="28"/>
          <w:szCs w:val="28"/>
          <w:lang w:eastAsia="ru-RU"/>
        </w:rPr>
        <w:t>из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правоохранительных органов ответов и процессуальных документов проводятся </w:t>
      </w:r>
      <w:r w:rsidR="00051B4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должностным лицом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326E80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, подготовившим проект соответствующего обращения</w:t>
      </w:r>
      <w:r w:rsidR="00051B40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.3.3. При анализе информации, полученной из правоохранительных органов: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оценивается полнота рассмотрения обращения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326E80">
        <w:rPr>
          <w:rFonts w:ascii="Times New Roman" w:hAnsi="Times New Roman"/>
          <w:sz w:val="28"/>
          <w:szCs w:val="28"/>
        </w:rPr>
        <w:t>П</w:t>
      </w:r>
      <w:r w:rsidR="00051B4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(наличие информации по всем отраженным в обращении фактам нарушений законодательства Российской Федерации) и переданных </w:t>
      </w:r>
      <w:r w:rsidR="00E148C3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E148C3" w:rsidRPr="00170541">
        <w:rPr>
          <w:rFonts w:ascii="Times New Roman" w:hAnsi="Times New Roman"/>
          <w:sz w:val="28"/>
          <w:szCs w:val="28"/>
        </w:rPr>
        <w:t>С</w:t>
      </w:r>
      <w:r w:rsidR="00326E80">
        <w:rPr>
          <w:rFonts w:ascii="Times New Roman" w:hAnsi="Times New Roman"/>
          <w:sz w:val="28"/>
          <w:szCs w:val="28"/>
        </w:rPr>
        <w:t>П</w:t>
      </w:r>
      <w:r w:rsidR="006D7668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в пр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авоохранительный орган материалов по результатам проведенных мероприятий;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анализируются результаты мер, принятых правоохранительным органом по отраженным в обращении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326E80">
        <w:rPr>
          <w:rFonts w:ascii="Times New Roman" w:hAnsi="Times New Roman"/>
          <w:sz w:val="28"/>
          <w:szCs w:val="28"/>
        </w:rPr>
        <w:t>П</w:t>
      </w:r>
      <w:r w:rsidR="00051B4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фактам нарушений законодательства Российской Федерации (опротестование противоречащих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закону правовых актов или обращение в суд о признании таких актов недействительными, внесение представлений об устранении нарушений закона, возбуждение уголовных дел, направление материалов по возбужденным делам в суд и т.д.);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вырабатываются предложения о проведении совместных совещаний по обсуждению результатов рассмотрения обращений </w:t>
      </w:r>
      <w:r w:rsidR="00E148C3" w:rsidRPr="00170541">
        <w:rPr>
          <w:rFonts w:ascii="Times New Roman" w:hAnsi="Times New Roman"/>
          <w:sz w:val="28"/>
          <w:szCs w:val="28"/>
        </w:rPr>
        <w:t>К</w:t>
      </w:r>
      <w:proofErr w:type="gramStart"/>
      <w:r w:rsidR="00E148C3" w:rsidRPr="00170541">
        <w:rPr>
          <w:rFonts w:ascii="Times New Roman" w:hAnsi="Times New Roman"/>
          <w:sz w:val="28"/>
          <w:szCs w:val="28"/>
        </w:rPr>
        <w:t>С</w:t>
      </w:r>
      <w:r w:rsidR="00195B2C">
        <w:rPr>
          <w:rFonts w:ascii="Times New Roman" w:hAnsi="Times New Roman"/>
          <w:sz w:val="28"/>
          <w:szCs w:val="28"/>
        </w:rPr>
        <w:t>П</w:t>
      </w:r>
      <w:r w:rsidR="00051B4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в пр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авоохранительные органы с участием представителей органов</w:t>
      </w:r>
      <w:r w:rsidR="00871C1C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и правоохранительных органов;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оценивается результативность направления обращений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195B2C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(наличие и количество возбужденных уголовных дел, объем возмещенного ущерба, количество должностных лиц органов</w:t>
      </w:r>
      <w:r w:rsidR="00051B4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и иных организаций, привлеченных к уголовной, админист</w:t>
      </w:r>
      <w:r w:rsidR="00B97BB8" w:rsidRPr="00170541">
        <w:rPr>
          <w:rFonts w:ascii="Times New Roman" w:hAnsi="Times New Roman" w:cs="Times New Roman"/>
          <w:sz w:val="28"/>
          <w:szCs w:val="28"/>
          <w:lang w:eastAsia="ru-RU"/>
        </w:rPr>
        <w:t>ративной и иной ответственности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и т.д.).</w:t>
      </w:r>
    </w:p>
    <w:p w:rsidR="008D2C12" w:rsidRPr="00170541" w:rsidRDefault="00364395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Анализ полученной из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правоохранительных органов информации о результатах рассмотрения обращений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195B2C">
        <w:rPr>
          <w:rFonts w:ascii="Times New Roman" w:hAnsi="Times New Roman"/>
          <w:sz w:val="28"/>
          <w:szCs w:val="28"/>
        </w:rPr>
        <w:t>П</w:t>
      </w:r>
      <w:r w:rsidR="00051B40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и принятых по ним решениях в виде соответствующей информации включается в </w:t>
      </w:r>
      <w:r w:rsidR="00F83333" w:rsidRPr="00170541">
        <w:rPr>
          <w:rFonts w:ascii="Times New Roman" w:hAnsi="Times New Roman" w:cs="Times New Roman"/>
          <w:sz w:val="28"/>
          <w:szCs w:val="28"/>
          <w:lang w:eastAsia="ru-RU"/>
        </w:rPr>
        <w:t>ежегодные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отчет</w:t>
      </w:r>
      <w:r w:rsidR="00C115D9" w:rsidRPr="00170541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="00F83333" w:rsidRPr="00170541">
        <w:rPr>
          <w:rFonts w:ascii="Times New Roman" w:hAnsi="Times New Roman" w:cs="Times New Roman"/>
          <w:sz w:val="28"/>
          <w:szCs w:val="28"/>
          <w:lang w:eastAsia="ru-RU"/>
        </w:rPr>
        <w:t>деятельности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195B2C">
        <w:rPr>
          <w:rFonts w:ascii="Times New Roman" w:hAnsi="Times New Roman"/>
          <w:sz w:val="28"/>
          <w:szCs w:val="28"/>
        </w:rPr>
        <w:t>П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C1ED4" w:rsidRPr="009C1ED4" w:rsidRDefault="00F83333" w:rsidP="009C1E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.4. </w:t>
      </w:r>
      <w:proofErr w:type="gramStart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Права и процессуальная компетенция </w:t>
      </w:r>
      <w:r w:rsidR="00C115D9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должностных лиц </w:t>
      </w:r>
      <w:r w:rsidR="00E148C3" w:rsidRPr="00170541">
        <w:rPr>
          <w:rFonts w:ascii="Times New Roman" w:hAnsi="Times New Roman"/>
          <w:sz w:val="28"/>
          <w:szCs w:val="28"/>
        </w:rPr>
        <w:t>КС</w:t>
      </w:r>
      <w:r w:rsidR="006168F3">
        <w:rPr>
          <w:rFonts w:ascii="Times New Roman" w:hAnsi="Times New Roman"/>
          <w:sz w:val="28"/>
          <w:szCs w:val="28"/>
        </w:rPr>
        <w:t>П</w:t>
      </w:r>
      <w:r w:rsidR="00C115D9" w:rsidRPr="0017054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в части составления протоколов об административных правонарушениях</w:t>
      </w:r>
      <w:r w:rsidR="00C115D9" w:rsidRPr="0017054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установлены </w:t>
      </w:r>
      <w:hyperlink r:id="rId14" w:history="1">
        <w:r w:rsidR="008D2C12" w:rsidRPr="00170541">
          <w:rPr>
            <w:rFonts w:ascii="Times New Roman" w:hAnsi="Times New Roman" w:cs="Times New Roman"/>
            <w:sz w:val="28"/>
            <w:szCs w:val="28"/>
            <w:lang w:eastAsia="ru-RU"/>
          </w:rPr>
          <w:t>статьей</w:t>
        </w:r>
        <w:r w:rsidR="008D2C12" w:rsidRPr="00170541">
          <w:rPr>
            <w:rFonts w:ascii="Times New Roman" w:hAnsi="Times New Roman" w:cs="Times New Roman"/>
            <w:color w:val="0000FF"/>
            <w:sz w:val="28"/>
            <w:szCs w:val="28"/>
            <w:lang w:eastAsia="ru-RU"/>
          </w:rPr>
          <w:t xml:space="preserve"> </w:t>
        </w:r>
      </w:hyperlink>
      <w:r w:rsidR="00C853D5" w:rsidRPr="00170541">
        <w:rPr>
          <w:rFonts w:ascii="Times New Roman" w:hAnsi="Times New Roman" w:cs="Times New Roman"/>
          <w:sz w:val="28"/>
          <w:szCs w:val="28"/>
          <w:lang w:eastAsia="ru-RU"/>
        </w:rPr>
        <w:t>14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A782F" w:rsidRPr="00170541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 07.02.2011 № 6-ФЗ «Об общих принципах организации</w:t>
      </w:r>
      <w:r w:rsidR="00AA782F" w:rsidRPr="00170541">
        <w:rPr>
          <w:rFonts w:ascii="Times New Roman" w:hAnsi="Times New Roman" w:cs="Times New Roman"/>
          <w:sz w:val="28"/>
          <w:szCs w:val="28"/>
        </w:rPr>
        <w:t xml:space="preserve"> и деятельности контрольно-счетных органов субъектов Российской Федерации</w:t>
      </w:r>
      <w:r w:rsidR="00E64314" w:rsidRPr="00170541">
        <w:rPr>
          <w:rFonts w:ascii="Times New Roman" w:hAnsi="Times New Roman" w:cs="Times New Roman"/>
          <w:sz w:val="28"/>
          <w:szCs w:val="28"/>
        </w:rPr>
        <w:t>, федеральных территорий</w:t>
      </w:r>
      <w:r w:rsidR="00AA782F" w:rsidRPr="00170541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образований»</w:t>
      </w:r>
      <w:r w:rsidR="00EC2DD4" w:rsidRPr="0017054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15" w:history="1">
        <w:r w:rsidR="008D2C12" w:rsidRPr="009C1ED4">
          <w:rPr>
            <w:rFonts w:ascii="Times New Roman" w:hAnsi="Times New Roman" w:cs="Times New Roman"/>
            <w:sz w:val="28"/>
            <w:szCs w:val="28"/>
            <w:lang w:eastAsia="ru-RU"/>
          </w:rPr>
          <w:t>ч</w:t>
        </w:r>
        <w:r w:rsidR="009C1ED4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EC2DD4" w:rsidRPr="009C1ED4">
          <w:rPr>
            <w:rFonts w:ascii="Times New Roman" w:hAnsi="Times New Roman" w:cs="Times New Roman"/>
            <w:sz w:val="28"/>
            <w:szCs w:val="28"/>
            <w:lang w:eastAsia="ru-RU"/>
          </w:rPr>
          <w:t>7</w:t>
        </w:r>
        <w:r w:rsidR="008D2C12" w:rsidRPr="009C1ED4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ст</w:t>
        </w:r>
        <w:r w:rsidR="009C1ED4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8D2C12" w:rsidRPr="009C1ED4">
          <w:rPr>
            <w:rFonts w:ascii="Times New Roman" w:hAnsi="Times New Roman" w:cs="Times New Roman"/>
            <w:sz w:val="28"/>
            <w:szCs w:val="28"/>
            <w:lang w:eastAsia="ru-RU"/>
          </w:rPr>
          <w:t>28.3</w:t>
        </w:r>
      </w:hyperlink>
      <w:r w:rsidR="008D2C12" w:rsidRPr="009C1ED4">
        <w:rPr>
          <w:rFonts w:ascii="Times New Roman" w:hAnsi="Times New Roman" w:cs="Times New Roman"/>
          <w:sz w:val="28"/>
          <w:szCs w:val="28"/>
          <w:lang w:eastAsia="ru-RU"/>
        </w:rPr>
        <w:t xml:space="preserve"> Кодекса Российской Федерации об административных правонарушениях (далее - Кодекс)</w:t>
      </w:r>
      <w:r w:rsidR="00EC2DD4" w:rsidRPr="009C1ED4">
        <w:rPr>
          <w:rFonts w:ascii="Times New Roman" w:hAnsi="Times New Roman" w:cs="Times New Roman"/>
          <w:sz w:val="28"/>
          <w:szCs w:val="28"/>
          <w:lang w:eastAsia="ru-RU"/>
        </w:rPr>
        <w:t xml:space="preserve"> и ч</w:t>
      </w:r>
      <w:r w:rsidR="009C1ED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C1ED4" w:rsidRPr="009C1ED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EC2DD4" w:rsidRPr="009C1ED4">
        <w:rPr>
          <w:rFonts w:ascii="Times New Roman" w:hAnsi="Times New Roman" w:cs="Times New Roman"/>
          <w:sz w:val="28"/>
          <w:szCs w:val="28"/>
          <w:lang w:eastAsia="ru-RU"/>
        </w:rPr>
        <w:t xml:space="preserve"> ст</w:t>
      </w:r>
      <w:r w:rsidR="009C1ED4">
        <w:rPr>
          <w:rFonts w:ascii="Times New Roman" w:hAnsi="Times New Roman" w:cs="Times New Roman"/>
          <w:sz w:val="28"/>
          <w:szCs w:val="28"/>
          <w:lang w:eastAsia="ru-RU"/>
        </w:rPr>
        <w:t>.5</w:t>
      </w:r>
      <w:r w:rsidR="009C1ED4" w:rsidRPr="009C1ED4">
        <w:rPr>
          <w:rFonts w:ascii="Times New Roman" w:hAnsi="Times New Roman" w:cs="Times New Roman"/>
          <w:sz w:val="28"/>
          <w:szCs w:val="28"/>
          <w:lang w:eastAsia="ru-RU"/>
        </w:rPr>
        <w:t>7 Закона Забайкальского края от 02.07.2009</w:t>
      </w:r>
      <w:proofErr w:type="gramEnd"/>
      <w:r w:rsidR="009C1ED4" w:rsidRPr="009C1ED4">
        <w:rPr>
          <w:rFonts w:ascii="Times New Roman" w:hAnsi="Times New Roman" w:cs="Times New Roman"/>
          <w:sz w:val="28"/>
          <w:szCs w:val="28"/>
          <w:lang w:eastAsia="ru-RU"/>
        </w:rPr>
        <w:t xml:space="preserve"> N 198-ЗЗК "Об административных правонарушениях" </w:t>
      </w:r>
    </w:p>
    <w:p w:rsidR="006000FD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составления протокола об административном правонарушении и производства по делам об административных правонарушениях регламентированы </w:t>
      </w:r>
      <w:r w:rsidR="006000FD" w:rsidRPr="00170541">
        <w:rPr>
          <w:rFonts w:ascii="Times New Roman" w:hAnsi="Times New Roman" w:cs="Times New Roman"/>
          <w:sz w:val="28"/>
          <w:szCs w:val="28"/>
          <w:lang w:eastAsia="ru-RU"/>
        </w:rPr>
        <w:t>Кодексом.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Рассмотрение дел об административных правонарушениях, решение о возбуждении которых приняты </w:t>
      </w:r>
      <w:r w:rsidR="006000F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должностными лицами </w:t>
      </w:r>
      <w:r w:rsidR="00A560BA" w:rsidRPr="00170541">
        <w:rPr>
          <w:rFonts w:ascii="Times New Roman" w:hAnsi="Times New Roman"/>
          <w:sz w:val="28"/>
          <w:szCs w:val="28"/>
        </w:rPr>
        <w:t>КС</w:t>
      </w:r>
      <w:r w:rsidR="009C1ED4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осуществляется судами в порядке, установленном </w:t>
      </w:r>
      <w:hyperlink r:id="rId16" w:history="1">
        <w:r w:rsidRPr="00170541">
          <w:rPr>
            <w:rFonts w:ascii="Times New Roman" w:hAnsi="Times New Roman" w:cs="Times New Roman"/>
            <w:sz w:val="28"/>
            <w:szCs w:val="28"/>
            <w:lang w:eastAsia="ru-RU"/>
          </w:rPr>
          <w:t>главой 29</w:t>
        </w:r>
      </w:hyperlink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Кодекса, в соответствии с правилами подсудности.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.4.1. Контроль за своевременным составлением протоколов об административных правонарушениях и соблюдением установленного законом срока их направления для рассмотрения дела об административном правонарушении, мониторинг рассмотрения дел об административных правонарушениях и анализ вынесенных по ним процессуальных решений</w:t>
      </w:r>
      <w:r w:rsidR="006000F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должностными лицами </w:t>
      </w:r>
      <w:r w:rsidR="00A560BA" w:rsidRPr="00170541">
        <w:rPr>
          <w:rFonts w:ascii="Times New Roman" w:hAnsi="Times New Roman"/>
          <w:sz w:val="28"/>
          <w:szCs w:val="28"/>
        </w:rPr>
        <w:t>КС</w:t>
      </w:r>
      <w:r w:rsidR="009C1ED4">
        <w:rPr>
          <w:rFonts w:ascii="Times New Roman" w:hAnsi="Times New Roman"/>
          <w:sz w:val="28"/>
          <w:szCs w:val="28"/>
        </w:rPr>
        <w:t>П</w:t>
      </w:r>
      <w:r w:rsidR="006000F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ответственными за проведение мероприятий, по </w:t>
      </w:r>
      <w:proofErr w:type="gramStart"/>
      <w:r w:rsidR="006000FD" w:rsidRPr="00170541">
        <w:rPr>
          <w:rFonts w:ascii="Times New Roman" w:hAnsi="Times New Roman" w:cs="Times New Roman"/>
          <w:sz w:val="28"/>
          <w:szCs w:val="28"/>
          <w:lang w:eastAsia="ru-RU"/>
        </w:rPr>
        <w:t>результатам</w:t>
      </w:r>
      <w:proofErr w:type="gramEnd"/>
      <w:r w:rsidR="006000FD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проведения которых были составлены протоколы об административных правонарушениях.</w:t>
      </w:r>
    </w:p>
    <w:p w:rsidR="008D2C12" w:rsidRPr="00170541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.4.2. В процессе контроля, мониторинга и анализа на основании информации о возбуждении и рассмотрении дел об административных правонарушениях: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определяется соблюдение процессуального порядка и сроков составления протоколов об административных правонарушениях, установленных </w:t>
      </w:r>
      <w:hyperlink r:id="rId17" w:history="1">
        <w:r w:rsidRPr="00170541">
          <w:rPr>
            <w:rFonts w:ascii="Times New Roman" w:hAnsi="Times New Roman" w:cs="Times New Roman"/>
            <w:sz w:val="28"/>
            <w:szCs w:val="28"/>
            <w:lang w:eastAsia="ru-RU"/>
          </w:rPr>
          <w:t>статьями 28.1</w:t>
        </w:r>
      </w:hyperlink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hyperlink r:id="rId18" w:history="1">
        <w:r w:rsidRPr="00170541">
          <w:rPr>
            <w:rFonts w:ascii="Times New Roman" w:hAnsi="Times New Roman" w:cs="Times New Roman"/>
            <w:sz w:val="28"/>
            <w:szCs w:val="28"/>
            <w:lang w:eastAsia="ru-RU"/>
          </w:rPr>
          <w:t>28.5</w:t>
        </w:r>
      </w:hyperlink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Кодекса, а также установленного </w:t>
      </w:r>
      <w:hyperlink r:id="rId19" w:history="1">
        <w:r w:rsidRPr="00170541">
          <w:rPr>
            <w:rFonts w:ascii="Times New Roman" w:hAnsi="Times New Roman" w:cs="Times New Roman"/>
            <w:sz w:val="28"/>
            <w:szCs w:val="28"/>
            <w:lang w:eastAsia="ru-RU"/>
          </w:rPr>
          <w:t>частью 1 статьи 28.8</w:t>
        </w:r>
      </w:hyperlink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Кодекса срока направления протоколов об административных правонарушениях для рассмотрения дел об административных правонарушениях;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определяются сроки рассмотрения дел об административных правонарушениях, виды вынесенных по делам об административных правонарушениях процессуальных решений, основания и мотивы их принятия, сроки вступления в законную силу и наличие оснований для обжалования процессуальных решений в установленном</w:t>
      </w:r>
      <w:r w:rsidR="001968C4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Кодексом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порядке;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обобщается полученная информация о результатах рассмотрения дел об административных правонарушениях и принятых по ним решениях для включения в ежегодны</w:t>
      </w:r>
      <w:r w:rsidR="000D4923" w:rsidRPr="0017054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отчет</w:t>
      </w:r>
      <w:r w:rsidR="00C115D9" w:rsidRPr="00170541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="000D4923" w:rsidRPr="00170541">
        <w:rPr>
          <w:rFonts w:ascii="Times New Roman" w:hAnsi="Times New Roman" w:cs="Times New Roman"/>
          <w:sz w:val="28"/>
          <w:szCs w:val="28"/>
          <w:lang w:eastAsia="ru-RU"/>
        </w:rPr>
        <w:t>деятельности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60BA" w:rsidRPr="00170541">
        <w:rPr>
          <w:rFonts w:ascii="Times New Roman" w:hAnsi="Times New Roman"/>
          <w:sz w:val="28"/>
          <w:szCs w:val="28"/>
        </w:rPr>
        <w:t>КС</w:t>
      </w:r>
      <w:r w:rsidR="009C1ED4">
        <w:rPr>
          <w:rFonts w:ascii="Times New Roman" w:hAnsi="Times New Roman"/>
          <w:sz w:val="28"/>
          <w:szCs w:val="28"/>
        </w:rPr>
        <w:t>П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2C12" w:rsidRPr="00170541" w:rsidRDefault="008D2C12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учитывается информация, полученная при обмене данными о лицах, привлеченных к административной ответственности, с </w:t>
      </w:r>
      <w:r w:rsidR="001C77E1" w:rsidRPr="00170541">
        <w:rPr>
          <w:rFonts w:ascii="Times New Roman" w:hAnsi="Times New Roman" w:cs="Times New Roman"/>
          <w:sz w:val="28"/>
          <w:szCs w:val="28"/>
          <w:lang w:eastAsia="ru-RU"/>
        </w:rPr>
        <w:t>орган</w:t>
      </w:r>
      <w:r w:rsidR="000D4923" w:rsidRPr="00170541">
        <w:rPr>
          <w:rFonts w:ascii="Times New Roman" w:hAnsi="Times New Roman" w:cs="Times New Roman"/>
          <w:sz w:val="28"/>
          <w:szCs w:val="28"/>
          <w:lang w:eastAsia="ru-RU"/>
        </w:rPr>
        <w:t>ами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>осуществляющим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функции по контролю и надзору в финансово-бюджетной сфере.</w:t>
      </w:r>
    </w:p>
    <w:p w:rsidR="00871C1C" w:rsidRPr="00170541" w:rsidRDefault="00871C1C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Форма информации </w:t>
      </w:r>
      <w:proofErr w:type="gramStart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532A6B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работы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в сфере производств</w:t>
      </w:r>
      <w:r w:rsidR="001968C4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а по делам об административных 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>правонарушениях приведена в Приложении</w:t>
      </w:r>
      <w:proofErr w:type="gramEnd"/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1968C4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B447A" w:rsidRPr="0017054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к Стандарту.</w:t>
      </w:r>
    </w:p>
    <w:p w:rsidR="008D2C12" w:rsidRDefault="00F83333" w:rsidP="00F8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5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.4.</w:t>
      </w:r>
      <w:bookmarkStart w:id="4" w:name="_GoBack"/>
      <w:bookmarkEnd w:id="4"/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>3. Сроком снятия с контроля дела об административном правонарушении является дата исполнени</w:t>
      </w:r>
      <w:r w:rsidR="001C77E1" w:rsidRPr="00170541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8D2C12" w:rsidRPr="00170541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постановления о назначении административного наказания (уплате административного штрафа в полном размере) либо о вступившем в законную силу постановлении о прекращении производства по делу об административном правонарушении.</w:t>
      </w:r>
    </w:p>
    <w:p w:rsidR="00DD1177" w:rsidRPr="00623463" w:rsidRDefault="00DD1177" w:rsidP="005675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D1177" w:rsidRPr="00623463" w:rsidSect="00417D55">
      <w:headerReference w:type="default" r:id="rId2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33A" w:rsidRDefault="009A333A" w:rsidP="00C1552A">
      <w:pPr>
        <w:spacing w:after="0" w:line="240" w:lineRule="auto"/>
      </w:pPr>
      <w:r>
        <w:separator/>
      </w:r>
    </w:p>
  </w:endnote>
  <w:endnote w:type="continuationSeparator" w:id="0">
    <w:p w:rsidR="009A333A" w:rsidRDefault="009A333A" w:rsidP="00C1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33A" w:rsidRDefault="009A333A" w:rsidP="00C1552A">
      <w:pPr>
        <w:spacing w:after="0" w:line="240" w:lineRule="auto"/>
      </w:pPr>
      <w:r>
        <w:separator/>
      </w:r>
    </w:p>
  </w:footnote>
  <w:footnote w:type="continuationSeparator" w:id="0">
    <w:p w:rsidR="009A333A" w:rsidRDefault="009A333A" w:rsidP="00C15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C72" w:rsidRPr="00C1552A" w:rsidRDefault="00BC0C72">
    <w:pPr>
      <w:pStyle w:val="a4"/>
      <w:jc w:val="center"/>
      <w:rPr>
        <w:rFonts w:ascii="Times New Roman" w:hAnsi="Times New Roman" w:cs="Times New Roman"/>
      </w:rPr>
    </w:pPr>
    <w:r w:rsidRPr="00C1552A">
      <w:rPr>
        <w:rFonts w:ascii="Times New Roman" w:hAnsi="Times New Roman" w:cs="Times New Roman"/>
        <w:sz w:val="28"/>
        <w:szCs w:val="28"/>
      </w:rPr>
      <w:fldChar w:fldCharType="begin"/>
    </w:r>
    <w:r w:rsidRPr="00C1552A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C1552A">
      <w:rPr>
        <w:rFonts w:ascii="Times New Roman" w:hAnsi="Times New Roman" w:cs="Times New Roman"/>
        <w:sz w:val="28"/>
        <w:szCs w:val="28"/>
      </w:rPr>
      <w:fldChar w:fldCharType="separate"/>
    </w:r>
    <w:r w:rsidR="009C1ED4">
      <w:rPr>
        <w:rFonts w:ascii="Times New Roman" w:hAnsi="Times New Roman" w:cs="Times New Roman"/>
        <w:noProof/>
        <w:sz w:val="28"/>
        <w:szCs w:val="28"/>
      </w:rPr>
      <w:t>16</w:t>
    </w:r>
    <w:r w:rsidRPr="00C1552A">
      <w:rPr>
        <w:rFonts w:ascii="Times New Roman" w:hAnsi="Times New Roman" w:cs="Times New Roman"/>
        <w:sz w:val="28"/>
        <w:szCs w:val="28"/>
      </w:rPr>
      <w:fldChar w:fldCharType="end"/>
    </w:r>
  </w:p>
  <w:p w:rsidR="00BC0C72" w:rsidRDefault="00BC0C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34F"/>
    <w:multiLevelType w:val="multilevel"/>
    <w:tmpl w:val="DF38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753EE0"/>
    <w:multiLevelType w:val="multilevel"/>
    <w:tmpl w:val="C0B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761CBC"/>
    <w:multiLevelType w:val="multilevel"/>
    <w:tmpl w:val="27D20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167838"/>
    <w:multiLevelType w:val="multilevel"/>
    <w:tmpl w:val="B7DC2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AB5720"/>
    <w:multiLevelType w:val="multilevel"/>
    <w:tmpl w:val="3A9A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8B25F0"/>
    <w:multiLevelType w:val="multilevel"/>
    <w:tmpl w:val="2AB02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0E0D65"/>
    <w:multiLevelType w:val="multilevel"/>
    <w:tmpl w:val="06681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0F05EF"/>
    <w:multiLevelType w:val="multilevel"/>
    <w:tmpl w:val="9930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F167E0"/>
    <w:multiLevelType w:val="multilevel"/>
    <w:tmpl w:val="881A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1"/>
    <w:rsid w:val="00000C24"/>
    <w:rsid w:val="00003E97"/>
    <w:rsid w:val="000053CF"/>
    <w:rsid w:val="00011C4D"/>
    <w:rsid w:val="000165A8"/>
    <w:rsid w:val="00016F96"/>
    <w:rsid w:val="0002360B"/>
    <w:rsid w:val="00032D97"/>
    <w:rsid w:val="00035C33"/>
    <w:rsid w:val="00036EDE"/>
    <w:rsid w:val="0004172D"/>
    <w:rsid w:val="00051B40"/>
    <w:rsid w:val="00054F64"/>
    <w:rsid w:val="000560EC"/>
    <w:rsid w:val="00056191"/>
    <w:rsid w:val="00060A87"/>
    <w:rsid w:val="00061DC6"/>
    <w:rsid w:val="0006244B"/>
    <w:rsid w:val="00064452"/>
    <w:rsid w:val="000708D0"/>
    <w:rsid w:val="0007516D"/>
    <w:rsid w:val="00077B58"/>
    <w:rsid w:val="000801BA"/>
    <w:rsid w:val="000819D3"/>
    <w:rsid w:val="00081C61"/>
    <w:rsid w:val="00090A8A"/>
    <w:rsid w:val="00091F9E"/>
    <w:rsid w:val="0009297E"/>
    <w:rsid w:val="0009450F"/>
    <w:rsid w:val="0009457B"/>
    <w:rsid w:val="00095DE6"/>
    <w:rsid w:val="00097027"/>
    <w:rsid w:val="00097EA1"/>
    <w:rsid w:val="000A6D32"/>
    <w:rsid w:val="000A7E64"/>
    <w:rsid w:val="000B2C6E"/>
    <w:rsid w:val="000B3854"/>
    <w:rsid w:val="000B733F"/>
    <w:rsid w:val="000B7ADF"/>
    <w:rsid w:val="000C0C08"/>
    <w:rsid w:val="000D23B2"/>
    <w:rsid w:val="000D29BB"/>
    <w:rsid w:val="000D4923"/>
    <w:rsid w:val="000D7FA3"/>
    <w:rsid w:val="000E3875"/>
    <w:rsid w:val="000E3A45"/>
    <w:rsid w:val="000E4A4E"/>
    <w:rsid w:val="000E5B27"/>
    <w:rsid w:val="000F2B21"/>
    <w:rsid w:val="000F442A"/>
    <w:rsid w:val="000F644C"/>
    <w:rsid w:val="000F6A29"/>
    <w:rsid w:val="000F6D5B"/>
    <w:rsid w:val="0010113C"/>
    <w:rsid w:val="00102E8F"/>
    <w:rsid w:val="00104958"/>
    <w:rsid w:val="001058CC"/>
    <w:rsid w:val="00122793"/>
    <w:rsid w:val="00126CF5"/>
    <w:rsid w:val="0013123E"/>
    <w:rsid w:val="00131DDC"/>
    <w:rsid w:val="00132FDF"/>
    <w:rsid w:val="001371C9"/>
    <w:rsid w:val="001412E0"/>
    <w:rsid w:val="00143FD9"/>
    <w:rsid w:val="0014548A"/>
    <w:rsid w:val="00160C42"/>
    <w:rsid w:val="001617D7"/>
    <w:rsid w:val="00163374"/>
    <w:rsid w:val="00165223"/>
    <w:rsid w:val="00165990"/>
    <w:rsid w:val="001659DF"/>
    <w:rsid w:val="00170541"/>
    <w:rsid w:val="00174577"/>
    <w:rsid w:val="00175915"/>
    <w:rsid w:val="0018040D"/>
    <w:rsid w:val="00180D22"/>
    <w:rsid w:val="00182249"/>
    <w:rsid w:val="00183059"/>
    <w:rsid w:val="0018524B"/>
    <w:rsid w:val="00186D35"/>
    <w:rsid w:val="00190623"/>
    <w:rsid w:val="00190F99"/>
    <w:rsid w:val="00191495"/>
    <w:rsid w:val="001923E2"/>
    <w:rsid w:val="00194BC5"/>
    <w:rsid w:val="00195B2C"/>
    <w:rsid w:val="001968C4"/>
    <w:rsid w:val="001978F4"/>
    <w:rsid w:val="001A4403"/>
    <w:rsid w:val="001A6F37"/>
    <w:rsid w:val="001A788A"/>
    <w:rsid w:val="001B06B0"/>
    <w:rsid w:val="001B59F6"/>
    <w:rsid w:val="001B6D17"/>
    <w:rsid w:val="001C356F"/>
    <w:rsid w:val="001C58EE"/>
    <w:rsid w:val="001C65E5"/>
    <w:rsid w:val="001C77E1"/>
    <w:rsid w:val="001D45C7"/>
    <w:rsid w:val="001D4915"/>
    <w:rsid w:val="001D4A72"/>
    <w:rsid w:val="001D78EF"/>
    <w:rsid w:val="001E19C5"/>
    <w:rsid w:val="001E309D"/>
    <w:rsid w:val="001E67C7"/>
    <w:rsid w:val="001F2160"/>
    <w:rsid w:val="001F7D5A"/>
    <w:rsid w:val="002027DB"/>
    <w:rsid w:val="00203B58"/>
    <w:rsid w:val="00203DF5"/>
    <w:rsid w:val="00207834"/>
    <w:rsid w:val="002212B2"/>
    <w:rsid w:val="0022755A"/>
    <w:rsid w:val="002312C9"/>
    <w:rsid w:val="00232438"/>
    <w:rsid w:val="00234EBB"/>
    <w:rsid w:val="00235FCE"/>
    <w:rsid w:val="00237871"/>
    <w:rsid w:val="002400B6"/>
    <w:rsid w:val="00240BBA"/>
    <w:rsid w:val="00243693"/>
    <w:rsid w:val="00243B3F"/>
    <w:rsid w:val="00243F04"/>
    <w:rsid w:val="002447E2"/>
    <w:rsid w:val="00245F8B"/>
    <w:rsid w:val="00253054"/>
    <w:rsid w:val="0025461E"/>
    <w:rsid w:val="00257D4C"/>
    <w:rsid w:val="00262C05"/>
    <w:rsid w:val="00264212"/>
    <w:rsid w:val="00264765"/>
    <w:rsid w:val="0027173A"/>
    <w:rsid w:val="00271E48"/>
    <w:rsid w:val="00273EF3"/>
    <w:rsid w:val="00275250"/>
    <w:rsid w:val="00276AEB"/>
    <w:rsid w:val="0028171B"/>
    <w:rsid w:val="00283E9A"/>
    <w:rsid w:val="0028438E"/>
    <w:rsid w:val="00286378"/>
    <w:rsid w:val="002874B1"/>
    <w:rsid w:val="002937A6"/>
    <w:rsid w:val="00294873"/>
    <w:rsid w:val="00295056"/>
    <w:rsid w:val="0029596E"/>
    <w:rsid w:val="002962BF"/>
    <w:rsid w:val="00296BB7"/>
    <w:rsid w:val="002A1A78"/>
    <w:rsid w:val="002A4833"/>
    <w:rsid w:val="002A64E0"/>
    <w:rsid w:val="002B0EDA"/>
    <w:rsid w:val="002B3AD0"/>
    <w:rsid w:val="002C5D4D"/>
    <w:rsid w:val="002C630D"/>
    <w:rsid w:val="002C6544"/>
    <w:rsid w:val="002C73F5"/>
    <w:rsid w:val="002D4A68"/>
    <w:rsid w:val="002D5806"/>
    <w:rsid w:val="002D5FB6"/>
    <w:rsid w:val="002E1096"/>
    <w:rsid w:val="002E4641"/>
    <w:rsid w:val="002E6D3A"/>
    <w:rsid w:val="002E7ECE"/>
    <w:rsid w:val="002F2305"/>
    <w:rsid w:val="002F6F03"/>
    <w:rsid w:val="00313349"/>
    <w:rsid w:val="003202D8"/>
    <w:rsid w:val="00323FE4"/>
    <w:rsid w:val="00326E80"/>
    <w:rsid w:val="00327A98"/>
    <w:rsid w:val="00336E6B"/>
    <w:rsid w:val="003373DA"/>
    <w:rsid w:val="00340615"/>
    <w:rsid w:val="00341422"/>
    <w:rsid w:val="00342C9A"/>
    <w:rsid w:val="00346097"/>
    <w:rsid w:val="00347A05"/>
    <w:rsid w:val="003524AC"/>
    <w:rsid w:val="003530A5"/>
    <w:rsid w:val="00354B38"/>
    <w:rsid w:val="00356CB7"/>
    <w:rsid w:val="0036046E"/>
    <w:rsid w:val="00361082"/>
    <w:rsid w:val="0036272A"/>
    <w:rsid w:val="00364395"/>
    <w:rsid w:val="003677E7"/>
    <w:rsid w:val="0037045D"/>
    <w:rsid w:val="00370F1E"/>
    <w:rsid w:val="00372835"/>
    <w:rsid w:val="00373CD1"/>
    <w:rsid w:val="0037618B"/>
    <w:rsid w:val="00377092"/>
    <w:rsid w:val="00380E2A"/>
    <w:rsid w:val="003832FD"/>
    <w:rsid w:val="0038538E"/>
    <w:rsid w:val="003865B5"/>
    <w:rsid w:val="00391478"/>
    <w:rsid w:val="00391D52"/>
    <w:rsid w:val="00393AF1"/>
    <w:rsid w:val="00396438"/>
    <w:rsid w:val="00397253"/>
    <w:rsid w:val="003A0A36"/>
    <w:rsid w:val="003A3ED2"/>
    <w:rsid w:val="003A5EA6"/>
    <w:rsid w:val="003B1EDB"/>
    <w:rsid w:val="003B7450"/>
    <w:rsid w:val="003C1AC2"/>
    <w:rsid w:val="003C75B5"/>
    <w:rsid w:val="003D13E2"/>
    <w:rsid w:val="003D1D59"/>
    <w:rsid w:val="003D1F6D"/>
    <w:rsid w:val="003D2B08"/>
    <w:rsid w:val="003D3E1D"/>
    <w:rsid w:val="003D5BD5"/>
    <w:rsid w:val="003D6AC7"/>
    <w:rsid w:val="003D6CD6"/>
    <w:rsid w:val="003E428A"/>
    <w:rsid w:val="003E4789"/>
    <w:rsid w:val="003E586D"/>
    <w:rsid w:val="00403783"/>
    <w:rsid w:val="00410FEA"/>
    <w:rsid w:val="00413689"/>
    <w:rsid w:val="00417D55"/>
    <w:rsid w:val="00420AD6"/>
    <w:rsid w:val="004216DF"/>
    <w:rsid w:val="00421EAC"/>
    <w:rsid w:val="00425F13"/>
    <w:rsid w:val="0043367D"/>
    <w:rsid w:val="004339CE"/>
    <w:rsid w:val="00437511"/>
    <w:rsid w:val="00441094"/>
    <w:rsid w:val="00444318"/>
    <w:rsid w:val="00445F21"/>
    <w:rsid w:val="00446142"/>
    <w:rsid w:val="004468EB"/>
    <w:rsid w:val="00450729"/>
    <w:rsid w:val="004521E5"/>
    <w:rsid w:val="00453D11"/>
    <w:rsid w:val="00457B4C"/>
    <w:rsid w:val="00460CA1"/>
    <w:rsid w:val="00460E48"/>
    <w:rsid w:val="004611FD"/>
    <w:rsid w:val="0046198C"/>
    <w:rsid w:val="00467340"/>
    <w:rsid w:val="00470FB4"/>
    <w:rsid w:val="00474654"/>
    <w:rsid w:val="0048319B"/>
    <w:rsid w:val="0048329B"/>
    <w:rsid w:val="0049119F"/>
    <w:rsid w:val="00491F66"/>
    <w:rsid w:val="00492A11"/>
    <w:rsid w:val="004B01F2"/>
    <w:rsid w:val="004B0903"/>
    <w:rsid w:val="004B7977"/>
    <w:rsid w:val="004C056B"/>
    <w:rsid w:val="004C35D7"/>
    <w:rsid w:val="004C430C"/>
    <w:rsid w:val="004C580B"/>
    <w:rsid w:val="004C61E4"/>
    <w:rsid w:val="004C65C3"/>
    <w:rsid w:val="004C7F0C"/>
    <w:rsid w:val="004D024E"/>
    <w:rsid w:val="004D2097"/>
    <w:rsid w:val="004D53C1"/>
    <w:rsid w:val="004D6A67"/>
    <w:rsid w:val="004E508B"/>
    <w:rsid w:val="004F01A7"/>
    <w:rsid w:val="004F21A3"/>
    <w:rsid w:val="004F37BD"/>
    <w:rsid w:val="004F486E"/>
    <w:rsid w:val="004F6497"/>
    <w:rsid w:val="00502D77"/>
    <w:rsid w:val="005037C8"/>
    <w:rsid w:val="00506CC7"/>
    <w:rsid w:val="0050721E"/>
    <w:rsid w:val="00510169"/>
    <w:rsid w:val="00511413"/>
    <w:rsid w:val="005125A7"/>
    <w:rsid w:val="00513DBA"/>
    <w:rsid w:val="00515470"/>
    <w:rsid w:val="00521A65"/>
    <w:rsid w:val="00522DBA"/>
    <w:rsid w:val="005279B5"/>
    <w:rsid w:val="00530189"/>
    <w:rsid w:val="0053268B"/>
    <w:rsid w:val="00532A6B"/>
    <w:rsid w:val="0053551C"/>
    <w:rsid w:val="005373B7"/>
    <w:rsid w:val="00542BA2"/>
    <w:rsid w:val="00543916"/>
    <w:rsid w:val="0054392A"/>
    <w:rsid w:val="0054465D"/>
    <w:rsid w:val="00545B19"/>
    <w:rsid w:val="00550622"/>
    <w:rsid w:val="005526E1"/>
    <w:rsid w:val="00556728"/>
    <w:rsid w:val="005613AD"/>
    <w:rsid w:val="005626F0"/>
    <w:rsid w:val="00567517"/>
    <w:rsid w:val="00576762"/>
    <w:rsid w:val="00584A29"/>
    <w:rsid w:val="0058776B"/>
    <w:rsid w:val="00587D23"/>
    <w:rsid w:val="005938FB"/>
    <w:rsid w:val="00594647"/>
    <w:rsid w:val="00595561"/>
    <w:rsid w:val="005A1F03"/>
    <w:rsid w:val="005B327B"/>
    <w:rsid w:val="005B505D"/>
    <w:rsid w:val="005B562A"/>
    <w:rsid w:val="005C64A2"/>
    <w:rsid w:val="005C6C0A"/>
    <w:rsid w:val="005C7309"/>
    <w:rsid w:val="005D2B50"/>
    <w:rsid w:val="005D38AF"/>
    <w:rsid w:val="005D47B9"/>
    <w:rsid w:val="005E01B3"/>
    <w:rsid w:val="005E4DAA"/>
    <w:rsid w:val="005E50A7"/>
    <w:rsid w:val="005F142D"/>
    <w:rsid w:val="006000FD"/>
    <w:rsid w:val="006017AB"/>
    <w:rsid w:val="00603F5C"/>
    <w:rsid w:val="00611C6F"/>
    <w:rsid w:val="00613963"/>
    <w:rsid w:val="006168F3"/>
    <w:rsid w:val="006176F1"/>
    <w:rsid w:val="00617CFB"/>
    <w:rsid w:val="00621463"/>
    <w:rsid w:val="00622AFA"/>
    <w:rsid w:val="00623463"/>
    <w:rsid w:val="00626B5F"/>
    <w:rsid w:val="00632D19"/>
    <w:rsid w:val="00633725"/>
    <w:rsid w:val="0063554D"/>
    <w:rsid w:val="006365BB"/>
    <w:rsid w:val="00636E38"/>
    <w:rsid w:val="006377EB"/>
    <w:rsid w:val="006434C0"/>
    <w:rsid w:val="00646A54"/>
    <w:rsid w:val="0065166C"/>
    <w:rsid w:val="006532BE"/>
    <w:rsid w:val="00655867"/>
    <w:rsid w:val="006564F3"/>
    <w:rsid w:val="00661361"/>
    <w:rsid w:val="00662EBC"/>
    <w:rsid w:val="00667459"/>
    <w:rsid w:val="00667713"/>
    <w:rsid w:val="006719B7"/>
    <w:rsid w:val="00673D5E"/>
    <w:rsid w:val="006771FD"/>
    <w:rsid w:val="00677642"/>
    <w:rsid w:val="00682460"/>
    <w:rsid w:val="0068276E"/>
    <w:rsid w:val="00683EF1"/>
    <w:rsid w:val="00691D40"/>
    <w:rsid w:val="00692F41"/>
    <w:rsid w:val="00694292"/>
    <w:rsid w:val="006946CD"/>
    <w:rsid w:val="0069787A"/>
    <w:rsid w:val="006A0D17"/>
    <w:rsid w:val="006A2B96"/>
    <w:rsid w:val="006A2BB7"/>
    <w:rsid w:val="006B3371"/>
    <w:rsid w:val="006B3982"/>
    <w:rsid w:val="006B711E"/>
    <w:rsid w:val="006B73E2"/>
    <w:rsid w:val="006C2B41"/>
    <w:rsid w:val="006C3549"/>
    <w:rsid w:val="006C3F3D"/>
    <w:rsid w:val="006C4B05"/>
    <w:rsid w:val="006C53E5"/>
    <w:rsid w:val="006D3144"/>
    <w:rsid w:val="006D44F4"/>
    <w:rsid w:val="006D55F8"/>
    <w:rsid w:val="006D60B8"/>
    <w:rsid w:val="006D7668"/>
    <w:rsid w:val="006E07B2"/>
    <w:rsid w:val="006E081E"/>
    <w:rsid w:val="006E6CD7"/>
    <w:rsid w:val="006F2B06"/>
    <w:rsid w:val="006F3716"/>
    <w:rsid w:val="006F3C49"/>
    <w:rsid w:val="006F4DB4"/>
    <w:rsid w:val="006F5131"/>
    <w:rsid w:val="006F5E85"/>
    <w:rsid w:val="006F6564"/>
    <w:rsid w:val="007012BF"/>
    <w:rsid w:val="00704719"/>
    <w:rsid w:val="00705C5F"/>
    <w:rsid w:val="00710137"/>
    <w:rsid w:val="00710B2A"/>
    <w:rsid w:val="0071155B"/>
    <w:rsid w:val="00716B91"/>
    <w:rsid w:val="00717032"/>
    <w:rsid w:val="0072276A"/>
    <w:rsid w:val="00726A37"/>
    <w:rsid w:val="00726CD7"/>
    <w:rsid w:val="007271DB"/>
    <w:rsid w:val="00737897"/>
    <w:rsid w:val="00740355"/>
    <w:rsid w:val="007416D6"/>
    <w:rsid w:val="00752698"/>
    <w:rsid w:val="007568C4"/>
    <w:rsid w:val="0076198A"/>
    <w:rsid w:val="00761FE0"/>
    <w:rsid w:val="00762FC5"/>
    <w:rsid w:val="00763F2C"/>
    <w:rsid w:val="007662AC"/>
    <w:rsid w:val="007779C0"/>
    <w:rsid w:val="00777D5C"/>
    <w:rsid w:val="00782767"/>
    <w:rsid w:val="00783239"/>
    <w:rsid w:val="007859C9"/>
    <w:rsid w:val="00794AB9"/>
    <w:rsid w:val="007A3DF5"/>
    <w:rsid w:val="007A6377"/>
    <w:rsid w:val="007A73C4"/>
    <w:rsid w:val="007B0062"/>
    <w:rsid w:val="007B1745"/>
    <w:rsid w:val="007B5F0D"/>
    <w:rsid w:val="007C0208"/>
    <w:rsid w:val="007C3D00"/>
    <w:rsid w:val="007C4EC5"/>
    <w:rsid w:val="007C5DA0"/>
    <w:rsid w:val="007D00ED"/>
    <w:rsid w:val="007D03EB"/>
    <w:rsid w:val="007D17DD"/>
    <w:rsid w:val="007D2763"/>
    <w:rsid w:val="007D39BD"/>
    <w:rsid w:val="007D5FFD"/>
    <w:rsid w:val="007D6D63"/>
    <w:rsid w:val="007E1A9F"/>
    <w:rsid w:val="007E2E91"/>
    <w:rsid w:val="007E3309"/>
    <w:rsid w:val="007E3991"/>
    <w:rsid w:val="007F3C44"/>
    <w:rsid w:val="00810A82"/>
    <w:rsid w:val="008139DC"/>
    <w:rsid w:val="00816465"/>
    <w:rsid w:val="00816FE1"/>
    <w:rsid w:val="008172E3"/>
    <w:rsid w:val="00820953"/>
    <w:rsid w:val="0082388C"/>
    <w:rsid w:val="0082449D"/>
    <w:rsid w:val="008316C7"/>
    <w:rsid w:val="00835423"/>
    <w:rsid w:val="00835EFE"/>
    <w:rsid w:val="008363C6"/>
    <w:rsid w:val="00837378"/>
    <w:rsid w:val="008375BF"/>
    <w:rsid w:val="0084004E"/>
    <w:rsid w:val="00847A53"/>
    <w:rsid w:val="0085001D"/>
    <w:rsid w:val="00851BD8"/>
    <w:rsid w:val="0085281C"/>
    <w:rsid w:val="00856AC4"/>
    <w:rsid w:val="00863B0C"/>
    <w:rsid w:val="00865806"/>
    <w:rsid w:val="0086613F"/>
    <w:rsid w:val="008716C2"/>
    <w:rsid w:val="00871750"/>
    <w:rsid w:val="00871C1C"/>
    <w:rsid w:val="0087485A"/>
    <w:rsid w:val="00874DB3"/>
    <w:rsid w:val="00877A00"/>
    <w:rsid w:val="00877A60"/>
    <w:rsid w:val="008839CB"/>
    <w:rsid w:val="008844F9"/>
    <w:rsid w:val="008859E4"/>
    <w:rsid w:val="00885EC4"/>
    <w:rsid w:val="00887BCA"/>
    <w:rsid w:val="00891F0B"/>
    <w:rsid w:val="008927B4"/>
    <w:rsid w:val="00893558"/>
    <w:rsid w:val="00896049"/>
    <w:rsid w:val="008A0F33"/>
    <w:rsid w:val="008A630F"/>
    <w:rsid w:val="008A638B"/>
    <w:rsid w:val="008A6A87"/>
    <w:rsid w:val="008A78BF"/>
    <w:rsid w:val="008B28CB"/>
    <w:rsid w:val="008B3C38"/>
    <w:rsid w:val="008B447A"/>
    <w:rsid w:val="008B4712"/>
    <w:rsid w:val="008B5574"/>
    <w:rsid w:val="008B670D"/>
    <w:rsid w:val="008B6A8C"/>
    <w:rsid w:val="008B7197"/>
    <w:rsid w:val="008C1CE4"/>
    <w:rsid w:val="008C53FB"/>
    <w:rsid w:val="008C6951"/>
    <w:rsid w:val="008C765D"/>
    <w:rsid w:val="008D0427"/>
    <w:rsid w:val="008D0F4D"/>
    <w:rsid w:val="008D2C12"/>
    <w:rsid w:val="008D3980"/>
    <w:rsid w:val="008D54D3"/>
    <w:rsid w:val="008D6B46"/>
    <w:rsid w:val="008D7428"/>
    <w:rsid w:val="008E26DC"/>
    <w:rsid w:val="008E432E"/>
    <w:rsid w:val="008E60B2"/>
    <w:rsid w:val="008E6E6A"/>
    <w:rsid w:val="008E7EC0"/>
    <w:rsid w:val="008F1D69"/>
    <w:rsid w:val="008F21D7"/>
    <w:rsid w:val="008F2A1B"/>
    <w:rsid w:val="008F769E"/>
    <w:rsid w:val="00900591"/>
    <w:rsid w:val="0090073A"/>
    <w:rsid w:val="00900EB5"/>
    <w:rsid w:val="00905EEA"/>
    <w:rsid w:val="00906E56"/>
    <w:rsid w:val="009135A5"/>
    <w:rsid w:val="0091630A"/>
    <w:rsid w:val="00916A06"/>
    <w:rsid w:val="00916D6E"/>
    <w:rsid w:val="009216F2"/>
    <w:rsid w:val="00932312"/>
    <w:rsid w:val="00933E91"/>
    <w:rsid w:val="00934C0B"/>
    <w:rsid w:val="00935048"/>
    <w:rsid w:val="00935135"/>
    <w:rsid w:val="00935C33"/>
    <w:rsid w:val="0093693E"/>
    <w:rsid w:val="00940D85"/>
    <w:rsid w:val="0094335A"/>
    <w:rsid w:val="00952CB2"/>
    <w:rsid w:val="00955B05"/>
    <w:rsid w:val="00957352"/>
    <w:rsid w:val="009615F1"/>
    <w:rsid w:val="00962019"/>
    <w:rsid w:val="00967FE6"/>
    <w:rsid w:val="00970324"/>
    <w:rsid w:val="00972672"/>
    <w:rsid w:val="00973AF4"/>
    <w:rsid w:val="00973B06"/>
    <w:rsid w:val="00974BFD"/>
    <w:rsid w:val="00974D09"/>
    <w:rsid w:val="00974EA9"/>
    <w:rsid w:val="00985990"/>
    <w:rsid w:val="009876F5"/>
    <w:rsid w:val="00991EFC"/>
    <w:rsid w:val="00992A65"/>
    <w:rsid w:val="00993338"/>
    <w:rsid w:val="00995CEE"/>
    <w:rsid w:val="00996620"/>
    <w:rsid w:val="009A1A73"/>
    <w:rsid w:val="009A2AF0"/>
    <w:rsid w:val="009A333A"/>
    <w:rsid w:val="009B05D3"/>
    <w:rsid w:val="009B0941"/>
    <w:rsid w:val="009B0D55"/>
    <w:rsid w:val="009C1ED4"/>
    <w:rsid w:val="009C4162"/>
    <w:rsid w:val="009C50EA"/>
    <w:rsid w:val="009C6861"/>
    <w:rsid w:val="009C6E9A"/>
    <w:rsid w:val="009C7CE0"/>
    <w:rsid w:val="009D18EC"/>
    <w:rsid w:val="009D46A0"/>
    <w:rsid w:val="009D7D3C"/>
    <w:rsid w:val="009E0BD2"/>
    <w:rsid w:val="009E0FB0"/>
    <w:rsid w:val="009E455F"/>
    <w:rsid w:val="009E4F86"/>
    <w:rsid w:val="009E575C"/>
    <w:rsid w:val="009F77E3"/>
    <w:rsid w:val="00A051B8"/>
    <w:rsid w:val="00A05F73"/>
    <w:rsid w:val="00A1196A"/>
    <w:rsid w:val="00A234DF"/>
    <w:rsid w:val="00A27EC5"/>
    <w:rsid w:val="00A3038C"/>
    <w:rsid w:val="00A314FB"/>
    <w:rsid w:val="00A31EFF"/>
    <w:rsid w:val="00A332AA"/>
    <w:rsid w:val="00A33EF8"/>
    <w:rsid w:val="00A357E2"/>
    <w:rsid w:val="00A379BF"/>
    <w:rsid w:val="00A404EC"/>
    <w:rsid w:val="00A434D1"/>
    <w:rsid w:val="00A46896"/>
    <w:rsid w:val="00A528F0"/>
    <w:rsid w:val="00A52DF2"/>
    <w:rsid w:val="00A52E42"/>
    <w:rsid w:val="00A553D0"/>
    <w:rsid w:val="00A560BA"/>
    <w:rsid w:val="00A61C2D"/>
    <w:rsid w:val="00A61F0A"/>
    <w:rsid w:val="00A633D8"/>
    <w:rsid w:val="00A646CA"/>
    <w:rsid w:val="00A71837"/>
    <w:rsid w:val="00A734F2"/>
    <w:rsid w:val="00A7445C"/>
    <w:rsid w:val="00A82D97"/>
    <w:rsid w:val="00A834F9"/>
    <w:rsid w:val="00A90AF1"/>
    <w:rsid w:val="00A91063"/>
    <w:rsid w:val="00A912C4"/>
    <w:rsid w:val="00A91DB0"/>
    <w:rsid w:val="00A92590"/>
    <w:rsid w:val="00A92C7C"/>
    <w:rsid w:val="00A9335B"/>
    <w:rsid w:val="00A959B7"/>
    <w:rsid w:val="00AA0E0B"/>
    <w:rsid w:val="00AA239A"/>
    <w:rsid w:val="00AA5359"/>
    <w:rsid w:val="00AA745D"/>
    <w:rsid w:val="00AA7780"/>
    <w:rsid w:val="00AA782F"/>
    <w:rsid w:val="00AB4120"/>
    <w:rsid w:val="00AB5563"/>
    <w:rsid w:val="00AB795F"/>
    <w:rsid w:val="00AC03FD"/>
    <w:rsid w:val="00AC1501"/>
    <w:rsid w:val="00AC203B"/>
    <w:rsid w:val="00AC3BE2"/>
    <w:rsid w:val="00AC6BC7"/>
    <w:rsid w:val="00AD4C7C"/>
    <w:rsid w:val="00AD7FE0"/>
    <w:rsid w:val="00AE186B"/>
    <w:rsid w:val="00AE19BD"/>
    <w:rsid w:val="00AE33BF"/>
    <w:rsid w:val="00AE3E4A"/>
    <w:rsid w:val="00AF14A6"/>
    <w:rsid w:val="00AF45E2"/>
    <w:rsid w:val="00AF49AC"/>
    <w:rsid w:val="00AF5059"/>
    <w:rsid w:val="00B00712"/>
    <w:rsid w:val="00B00B12"/>
    <w:rsid w:val="00B1024D"/>
    <w:rsid w:val="00B1090E"/>
    <w:rsid w:val="00B16A4A"/>
    <w:rsid w:val="00B17274"/>
    <w:rsid w:val="00B21C20"/>
    <w:rsid w:val="00B25883"/>
    <w:rsid w:val="00B30AA3"/>
    <w:rsid w:val="00B40C4C"/>
    <w:rsid w:val="00B40F51"/>
    <w:rsid w:val="00B42795"/>
    <w:rsid w:val="00B44ABB"/>
    <w:rsid w:val="00B515B6"/>
    <w:rsid w:val="00B521B8"/>
    <w:rsid w:val="00B5294F"/>
    <w:rsid w:val="00B5597B"/>
    <w:rsid w:val="00B61883"/>
    <w:rsid w:val="00B624A9"/>
    <w:rsid w:val="00B66797"/>
    <w:rsid w:val="00B73C1F"/>
    <w:rsid w:val="00B74AE7"/>
    <w:rsid w:val="00B755B3"/>
    <w:rsid w:val="00B766D3"/>
    <w:rsid w:val="00B81573"/>
    <w:rsid w:val="00B8278C"/>
    <w:rsid w:val="00B842E8"/>
    <w:rsid w:val="00B84E37"/>
    <w:rsid w:val="00B8774C"/>
    <w:rsid w:val="00B937DD"/>
    <w:rsid w:val="00B94626"/>
    <w:rsid w:val="00B96140"/>
    <w:rsid w:val="00B97BB8"/>
    <w:rsid w:val="00BA1B80"/>
    <w:rsid w:val="00BA4804"/>
    <w:rsid w:val="00BB0DAE"/>
    <w:rsid w:val="00BB764F"/>
    <w:rsid w:val="00BC0C72"/>
    <w:rsid w:val="00BC13AC"/>
    <w:rsid w:val="00BC1C70"/>
    <w:rsid w:val="00BC55E6"/>
    <w:rsid w:val="00BC5F16"/>
    <w:rsid w:val="00BD1E92"/>
    <w:rsid w:val="00BD27FC"/>
    <w:rsid w:val="00BE0898"/>
    <w:rsid w:val="00BE102E"/>
    <w:rsid w:val="00BE3759"/>
    <w:rsid w:val="00BE51AB"/>
    <w:rsid w:val="00BE6104"/>
    <w:rsid w:val="00BE77A6"/>
    <w:rsid w:val="00BF478C"/>
    <w:rsid w:val="00BF51A0"/>
    <w:rsid w:val="00BF6BDB"/>
    <w:rsid w:val="00C02015"/>
    <w:rsid w:val="00C04BEF"/>
    <w:rsid w:val="00C06E43"/>
    <w:rsid w:val="00C0720D"/>
    <w:rsid w:val="00C115D9"/>
    <w:rsid w:val="00C11F50"/>
    <w:rsid w:val="00C152E6"/>
    <w:rsid w:val="00C1552A"/>
    <w:rsid w:val="00C22215"/>
    <w:rsid w:val="00C25063"/>
    <w:rsid w:val="00C2557A"/>
    <w:rsid w:val="00C26767"/>
    <w:rsid w:val="00C41A2B"/>
    <w:rsid w:val="00C41D6F"/>
    <w:rsid w:val="00C4392D"/>
    <w:rsid w:val="00C43A3D"/>
    <w:rsid w:val="00C456BC"/>
    <w:rsid w:val="00C4791B"/>
    <w:rsid w:val="00C51C55"/>
    <w:rsid w:val="00C55CC6"/>
    <w:rsid w:val="00C60489"/>
    <w:rsid w:val="00C6283E"/>
    <w:rsid w:val="00C62F8C"/>
    <w:rsid w:val="00C65AB3"/>
    <w:rsid w:val="00C708B1"/>
    <w:rsid w:val="00C71ECC"/>
    <w:rsid w:val="00C737C9"/>
    <w:rsid w:val="00C7643F"/>
    <w:rsid w:val="00C80089"/>
    <w:rsid w:val="00C83C6C"/>
    <w:rsid w:val="00C84FA6"/>
    <w:rsid w:val="00C853CF"/>
    <w:rsid w:val="00C853D5"/>
    <w:rsid w:val="00C8761A"/>
    <w:rsid w:val="00C9358C"/>
    <w:rsid w:val="00C94A2B"/>
    <w:rsid w:val="00CA24E4"/>
    <w:rsid w:val="00CA38FA"/>
    <w:rsid w:val="00CA3CC2"/>
    <w:rsid w:val="00CA4C8F"/>
    <w:rsid w:val="00CA5CE3"/>
    <w:rsid w:val="00CA6A53"/>
    <w:rsid w:val="00CB51EE"/>
    <w:rsid w:val="00CC09E1"/>
    <w:rsid w:val="00CC34B3"/>
    <w:rsid w:val="00CC3C87"/>
    <w:rsid w:val="00CC569F"/>
    <w:rsid w:val="00CC68D8"/>
    <w:rsid w:val="00CD098F"/>
    <w:rsid w:val="00CD1EB7"/>
    <w:rsid w:val="00CE0F0B"/>
    <w:rsid w:val="00CE346E"/>
    <w:rsid w:val="00CE5603"/>
    <w:rsid w:val="00CE6053"/>
    <w:rsid w:val="00CE6281"/>
    <w:rsid w:val="00CE66A4"/>
    <w:rsid w:val="00CF0DCF"/>
    <w:rsid w:val="00CF26AC"/>
    <w:rsid w:val="00CF6DDA"/>
    <w:rsid w:val="00CF6E04"/>
    <w:rsid w:val="00CF72DA"/>
    <w:rsid w:val="00D13C56"/>
    <w:rsid w:val="00D14828"/>
    <w:rsid w:val="00D14CD7"/>
    <w:rsid w:val="00D165F8"/>
    <w:rsid w:val="00D16FC4"/>
    <w:rsid w:val="00D224AC"/>
    <w:rsid w:val="00D236BF"/>
    <w:rsid w:val="00D24356"/>
    <w:rsid w:val="00D25EF1"/>
    <w:rsid w:val="00D30324"/>
    <w:rsid w:val="00D3317E"/>
    <w:rsid w:val="00D378A3"/>
    <w:rsid w:val="00D4063D"/>
    <w:rsid w:val="00D40B12"/>
    <w:rsid w:val="00D47C25"/>
    <w:rsid w:val="00D5423B"/>
    <w:rsid w:val="00D54D24"/>
    <w:rsid w:val="00D56141"/>
    <w:rsid w:val="00D57946"/>
    <w:rsid w:val="00D61CF3"/>
    <w:rsid w:val="00D634EB"/>
    <w:rsid w:val="00D64777"/>
    <w:rsid w:val="00D649E8"/>
    <w:rsid w:val="00D66C71"/>
    <w:rsid w:val="00D71D80"/>
    <w:rsid w:val="00D75935"/>
    <w:rsid w:val="00D81958"/>
    <w:rsid w:val="00D83938"/>
    <w:rsid w:val="00D85C00"/>
    <w:rsid w:val="00D87511"/>
    <w:rsid w:val="00D92C63"/>
    <w:rsid w:val="00D92E43"/>
    <w:rsid w:val="00D9368D"/>
    <w:rsid w:val="00D95672"/>
    <w:rsid w:val="00DA351A"/>
    <w:rsid w:val="00DA4A9B"/>
    <w:rsid w:val="00DA68A7"/>
    <w:rsid w:val="00DA7683"/>
    <w:rsid w:val="00DB0B51"/>
    <w:rsid w:val="00DB1C3C"/>
    <w:rsid w:val="00DB5A62"/>
    <w:rsid w:val="00DB674D"/>
    <w:rsid w:val="00DC07BE"/>
    <w:rsid w:val="00DC40D8"/>
    <w:rsid w:val="00DC5B45"/>
    <w:rsid w:val="00DC5F6E"/>
    <w:rsid w:val="00DD1177"/>
    <w:rsid w:val="00DD196A"/>
    <w:rsid w:val="00DD2556"/>
    <w:rsid w:val="00DD2D38"/>
    <w:rsid w:val="00DE328D"/>
    <w:rsid w:val="00DE4DDD"/>
    <w:rsid w:val="00DF05E5"/>
    <w:rsid w:val="00DF5577"/>
    <w:rsid w:val="00E0038C"/>
    <w:rsid w:val="00E00F33"/>
    <w:rsid w:val="00E01C9F"/>
    <w:rsid w:val="00E03A96"/>
    <w:rsid w:val="00E07F55"/>
    <w:rsid w:val="00E11AA5"/>
    <w:rsid w:val="00E130FE"/>
    <w:rsid w:val="00E148C3"/>
    <w:rsid w:val="00E23451"/>
    <w:rsid w:val="00E24BF2"/>
    <w:rsid w:val="00E250FA"/>
    <w:rsid w:val="00E25FA9"/>
    <w:rsid w:val="00E30A24"/>
    <w:rsid w:val="00E30FE8"/>
    <w:rsid w:val="00E34473"/>
    <w:rsid w:val="00E4064A"/>
    <w:rsid w:val="00E41EE6"/>
    <w:rsid w:val="00E423D9"/>
    <w:rsid w:val="00E4320B"/>
    <w:rsid w:val="00E46C00"/>
    <w:rsid w:val="00E53E74"/>
    <w:rsid w:val="00E549EE"/>
    <w:rsid w:val="00E564DB"/>
    <w:rsid w:val="00E64314"/>
    <w:rsid w:val="00E647BB"/>
    <w:rsid w:val="00E65A22"/>
    <w:rsid w:val="00E71665"/>
    <w:rsid w:val="00E804DE"/>
    <w:rsid w:val="00E816B2"/>
    <w:rsid w:val="00E83A2F"/>
    <w:rsid w:val="00E84046"/>
    <w:rsid w:val="00E84C5F"/>
    <w:rsid w:val="00E85A18"/>
    <w:rsid w:val="00E85D7A"/>
    <w:rsid w:val="00E92090"/>
    <w:rsid w:val="00E937E6"/>
    <w:rsid w:val="00E93C35"/>
    <w:rsid w:val="00E94541"/>
    <w:rsid w:val="00E97695"/>
    <w:rsid w:val="00EA3F02"/>
    <w:rsid w:val="00EA3FBB"/>
    <w:rsid w:val="00EB19B9"/>
    <w:rsid w:val="00EB29FC"/>
    <w:rsid w:val="00EB2E3D"/>
    <w:rsid w:val="00EB2F2A"/>
    <w:rsid w:val="00EB3461"/>
    <w:rsid w:val="00EB3FEE"/>
    <w:rsid w:val="00EB43E3"/>
    <w:rsid w:val="00EB4A72"/>
    <w:rsid w:val="00EC053C"/>
    <w:rsid w:val="00EC2DD4"/>
    <w:rsid w:val="00EC2FDC"/>
    <w:rsid w:val="00EC3B8D"/>
    <w:rsid w:val="00ED0ECA"/>
    <w:rsid w:val="00ED31E4"/>
    <w:rsid w:val="00ED5196"/>
    <w:rsid w:val="00EE0EDD"/>
    <w:rsid w:val="00EE1051"/>
    <w:rsid w:val="00EE252A"/>
    <w:rsid w:val="00EE4F34"/>
    <w:rsid w:val="00EE72B1"/>
    <w:rsid w:val="00EF1AC8"/>
    <w:rsid w:val="00EF1BE7"/>
    <w:rsid w:val="00EF2C0C"/>
    <w:rsid w:val="00EF4415"/>
    <w:rsid w:val="00F05D76"/>
    <w:rsid w:val="00F06DCC"/>
    <w:rsid w:val="00F17A63"/>
    <w:rsid w:val="00F26CE4"/>
    <w:rsid w:val="00F31ED6"/>
    <w:rsid w:val="00F331EC"/>
    <w:rsid w:val="00F33630"/>
    <w:rsid w:val="00F36A34"/>
    <w:rsid w:val="00F36D1B"/>
    <w:rsid w:val="00F41945"/>
    <w:rsid w:val="00F45705"/>
    <w:rsid w:val="00F460FF"/>
    <w:rsid w:val="00F5609B"/>
    <w:rsid w:val="00F60E63"/>
    <w:rsid w:val="00F656E0"/>
    <w:rsid w:val="00F6798E"/>
    <w:rsid w:val="00F7020E"/>
    <w:rsid w:val="00F70357"/>
    <w:rsid w:val="00F775C8"/>
    <w:rsid w:val="00F83333"/>
    <w:rsid w:val="00F83CF2"/>
    <w:rsid w:val="00F86F56"/>
    <w:rsid w:val="00F87C0E"/>
    <w:rsid w:val="00F97B04"/>
    <w:rsid w:val="00FB55A0"/>
    <w:rsid w:val="00FC4413"/>
    <w:rsid w:val="00FC6F40"/>
    <w:rsid w:val="00FC7B62"/>
    <w:rsid w:val="00FE0ACF"/>
    <w:rsid w:val="00FE6ADC"/>
    <w:rsid w:val="00FE6E8F"/>
    <w:rsid w:val="00FF1222"/>
    <w:rsid w:val="00FF13B8"/>
    <w:rsid w:val="00FF46B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2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06CC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locked/>
    <w:rsid w:val="00506CC7"/>
    <w:pPr>
      <w:keepNext/>
      <w:spacing w:after="0" w:line="240" w:lineRule="auto"/>
      <w:jc w:val="center"/>
      <w:outlineLvl w:val="1"/>
    </w:pPr>
    <w:rPr>
      <w:rFonts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34D1"/>
    <w:pPr>
      <w:ind w:left="720"/>
    </w:pPr>
  </w:style>
  <w:style w:type="paragraph" w:styleId="a4">
    <w:name w:val="header"/>
    <w:basedOn w:val="a"/>
    <w:link w:val="a5"/>
    <w:uiPriority w:val="99"/>
    <w:rsid w:val="00C15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C1552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C15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C1552A"/>
    <w:rPr>
      <w:rFonts w:cs="Times New Roman"/>
    </w:rPr>
  </w:style>
  <w:style w:type="table" w:styleId="a8">
    <w:name w:val="Table Grid"/>
    <w:basedOn w:val="a1"/>
    <w:locked/>
    <w:rsid w:val="006C53E5"/>
    <w:rPr>
      <w:rFonts w:ascii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5E4DAA"/>
    <w:rPr>
      <w:rFonts w:ascii="Tahoma" w:hAnsi="Tahoma" w:cs="Tahoma"/>
      <w:sz w:val="16"/>
      <w:szCs w:val="16"/>
    </w:rPr>
  </w:style>
  <w:style w:type="character" w:styleId="aa">
    <w:name w:val="page number"/>
    <w:basedOn w:val="a0"/>
    <w:semiHidden/>
    <w:rsid w:val="00DB5A62"/>
  </w:style>
  <w:style w:type="paragraph" w:customStyle="1" w:styleId="Default">
    <w:name w:val="Default"/>
    <w:rsid w:val="00095DE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1"/>
    <w:basedOn w:val="a"/>
    <w:rsid w:val="004F486E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/>
    </w:rPr>
  </w:style>
  <w:style w:type="paragraph" w:styleId="ab">
    <w:name w:val="Normal (Web)"/>
    <w:basedOn w:val="a"/>
    <w:uiPriority w:val="99"/>
    <w:rsid w:val="004F48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4F486E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/>
    </w:rPr>
  </w:style>
  <w:style w:type="character" w:customStyle="1" w:styleId="ad">
    <w:name w:val="Основной текст Знак"/>
    <w:link w:val="ae"/>
    <w:locked/>
    <w:rsid w:val="006377EB"/>
    <w:rPr>
      <w:sz w:val="24"/>
      <w:szCs w:val="24"/>
      <w:lang w:val="x-none" w:eastAsia="ru-RU" w:bidi="ar-SA"/>
    </w:rPr>
  </w:style>
  <w:style w:type="paragraph" w:styleId="ae">
    <w:name w:val="Body Text"/>
    <w:basedOn w:val="a"/>
    <w:link w:val="ad"/>
    <w:rsid w:val="006377EB"/>
    <w:pPr>
      <w:spacing w:after="120" w:line="240" w:lineRule="auto"/>
    </w:pPr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6377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Hyperlink"/>
    <w:rsid w:val="006377EB"/>
    <w:rPr>
      <w:color w:val="0000FF"/>
      <w:u w:val="single"/>
    </w:rPr>
  </w:style>
  <w:style w:type="character" w:customStyle="1" w:styleId="10">
    <w:name w:val="Заголовок 1 Знак"/>
    <w:link w:val="1"/>
    <w:rsid w:val="00506CC7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506CC7"/>
    <w:rPr>
      <w:rFonts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2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06CC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locked/>
    <w:rsid w:val="00506CC7"/>
    <w:pPr>
      <w:keepNext/>
      <w:spacing w:after="0" w:line="240" w:lineRule="auto"/>
      <w:jc w:val="center"/>
      <w:outlineLvl w:val="1"/>
    </w:pPr>
    <w:rPr>
      <w:rFonts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34D1"/>
    <w:pPr>
      <w:ind w:left="720"/>
    </w:pPr>
  </w:style>
  <w:style w:type="paragraph" w:styleId="a4">
    <w:name w:val="header"/>
    <w:basedOn w:val="a"/>
    <w:link w:val="a5"/>
    <w:uiPriority w:val="99"/>
    <w:rsid w:val="00C15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C1552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C15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C1552A"/>
    <w:rPr>
      <w:rFonts w:cs="Times New Roman"/>
    </w:rPr>
  </w:style>
  <w:style w:type="table" w:styleId="a8">
    <w:name w:val="Table Grid"/>
    <w:basedOn w:val="a1"/>
    <w:locked/>
    <w:rsid w:val="006C53E5"/>
    <w:rPr>
      <w:rFonts w:ascii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5E4DAA"/>
    <w:rPr>
      <w:rFonts w:ascii="Tahoma" w:hAnsi="Tahoma" w:cs="Tahoma"/>
      <w:sz w:val="16"/>
      <w:szCs w:val="16"/>
    </w:rPr>
  </w:style>
  <w:style w:type="character" w:styleId="aa">
    <w:name w:val="page number"/>
    <w:basedOn w:val="a0"/>
    <w:semiHidden/>
    <w:rsid w:val="00DB5A62"/>
  </w:style>
  <w:style w:type="paragraph" w:customStyle="1" w:styleId="Default">
    <w:name w:val="Default"/>
    <w:rsid w:val="00095DE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1"/>
    <w:basedOn w:val="a"/>
    <w:rsid w:val="004F486E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/>
    </w:rPr>
  </w:style>
  <w:style w:type="paragraph" w:styleId="ab">
    <w:name w:val="Normal (Web)"/>
    <w:basedOn w:val="a"/>
    <w:uiPriority w:val="99"/>
    <w:rsid w:val="004F48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4F486E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/>
    </w:rPr>
  </w:style>
  <w:style w:type="character" w:customStyle="1" w:styleId="ad">
    <w:name w:val="Основной текст Знак"/>
    <w:link w:val="ae"/>
    <w:locked/>
    <w:rsid w:val="006377EB"/>
    <w:rPr>
      <w:sz w:val="24"/>
      <w:szCs w:val="24"/>
      <w:lang w:val="x-none" w:eastAsia="ru-RU" w:bidi="ar-SA"/>
    </w:rPr>
  </w:style>
  <w:style w:type="paragraph" w:styleId="ae">
    <w:name w:val="Body Text"/>
    <w:basedOn w:val="a"/>
    <w:link w:val="ad"/>
    <w:rsid w:val="006377EB"/>
    <w:pPr>
      <w:spacing w:after="120" w:line="240" w:lineRule="auto"/>
    </w:pPr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6377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Hyperlink"/>
    <w:rsid w:val="006377EB"/>
    <w:rPr>
      <w:color w:val="0000FF"/>
      <w:u w:val="single"/>
    </w:rPr>
  </w:style>
  <w:style w:type="character" w:customStyle="1" w:styleId="10">
    <w:name w:val="Заголовок 1 Знак"/>
    <w:link w:val="1"/>
    <w:rsid w:val="00506CC7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506CC7"/>
    <w:rPr>
      <w:rFonts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3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66EBDC32E7D4DB55E9369D5FC79E4F02FBA3F13B5F9154CE903B9BF6F782B531B82F147C1F3EA3900C3B60D681AY6F" TargetMode="External"/><Relationship Id="rId18" Type="http://schemas.openxmlformats.org/officeDocument/2006/relationships/hyperlink" Target="consultantplus://offline/ref=E66EBDC32E7D4DB55E9369D5FC79E4F02FB93E10B4F9154CE903B9BF6F782B530982A94BC3F6F23007D6E05C2EF14B01BE3DB25555377B1413Y5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66EBDC32E7D4DB55E9369D5FC79E4F02FBA3F13B5F9154CE903B9BF6F782B531B82F147C1F3EA3900C3B60D681AY6F" TargetMode="External"/><Relationship Id="rId17" Type="http://schemas.openxmlformats.org/officeDocument/2006/relationships/hyperlink" Target="consultantplus://offline/ref=E66EBDC32E7D4DB55E9369D5FC79E4F02FB93E10B4F9154CE903B9BF6F782B530982A94BC3F6F13E03D6E05C2EF14B01BE3DB25555377B1413Y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6EBDC32E7D4DB55E9369D5FC79E4F02FB93E10B4F9154CE903B9BF6F782B530982A94BC3F6F33807D6E05C2EF14B01BE3DB25555377B1413Y5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36989E31DA386021D52A91527FDF14FB51AE53EE25E3B94D5CB72FB563BBBE535C9B35A148E64DB86C6C10B7305Y9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6EBDC32E7D4DB55E9369D5FC79E4F02FB93E10B4F9154CE903B9BF6F782B530982A942C5F4F032538CF05867A6411DB924AC504B3717Y9F" TargetMode="External"/><Relationship Id="rId10" Type="http://schemas.openxmlformats.org/officeDocument/2006/relationships/hyperlink" Target="consultantplus://offline/ref=E36989E31DA386021D52A91527FDF14FB51AE53EE25E3B94D5CB72FB563BBBE535C9B35A148E64DB86C6C10B7305Y9F" TargetMode="External"/><Relationship Id="rId19" Type="http://schemas.openxmlformats.org/officeDocument/2006/relationships/hyperlink" Target="consultantplus://offline/ref=E66EBDC32E7D4DB55E9369D5FC79E4F02FB93E10B4F9154CE903B9BF6F782B530982A94BC3F0F53C04D6E05C2EF14B01BE3DB25555377B1413Y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36989E31DA386021D52A91527FDF14FB51AE53EE25E3B94D5CB72FB563BBBE527C9EB5617897ADF83D3975A350EB1514C7A969CC94373060EY7F" TargetMode="External"/><Relationship Id="rId14" Type="http://schemas.openxmlformats.org/officeDocument/2006/relationships/hyperlink" Target="consultantplus://offline/ref=E66EBDC32E7D4DB55E9369D5FC79E4F028B33F17B2FF154CE903B9BF6F782B530982A94BC3F4F73805D6E05C2EF14B01BE3DB25555377B1413Y5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6A615-F705-4FFF-9700-217A062E3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16</Pages>
  <Words>5341</Words>
  <Characters>30444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Контрольно-счетная палата</Company>
  <LinksUpToDate>false</LinksUpToDate>
  <CharactersWithSpaces>35714</CharactersWithSpaces>
  <SharedDoc>false</SharedDoc>
  <HLinks>
    <vt:vector size="66" baseType="variant">
      <vt:variant>
        <vt:i4>3670077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consultantplus://offline/ref=E66EBDC32E7D4DB55E9369D5FC79E4F02FB93E10B4F9154CE903B9BF6F782B530982A94BC3F0F53C04D6E05C2EF14B01BE3DB25555377B1413Y5F</vt:lpwstr>
      </vt:variant>
      <vt:variant>
        <vt:lpwstr/>
      </vt:variant>
      <vt:variant>
        <vt:i4>3670124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consultantplus://offline/ref=E66EBDC32E7D4DB55E9369D5FC79E4F02FB93E10B4F9154CE903B9BF6F782B530982A94BC3F6F23007D6E05C2EF14B01BE3DB25555377B1413Y5F</vt:lpwstr>
      </vt:variant>
      <vt:variant>
        <vt:lpwstr/>
      </vt:variant>
      <vt:variant>
        <vt:i4>3670078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consultantplus://offline/ref=E66EBDC32E7D4DB55E9369D5FC79E4F02FB93E10B4F9154CE903B9BF6F782B530982A94BC3F6F13E03D6E05C2EF14B01BE3DB25555377B1413Y5F</vt:lpwstr>
      </vt:variant>
      <vt:variant>
        <vt:lpwstr/>
      </vt:variant>
      <vt:variant>
        <vt:i4>3670117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consultantplus://offline/ref=E66EBDC32E7D4DB55E9369D5FC79E4F02FB93E10B4F9154CE903B9BF6F782B530982A94BC3F6F33807D6E05C2EF14B01BE3DB25555377B1413Y5F</vt:lpwstr>
      </vt:variant>
      <vt:variant>
        <vt:lpwstr/>
      </vt:variant>
      <vt:variant>
        <vt:i4>6619184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consultantplus://offline/ref=E66EBDC32E7D4DB55E9369D5FC79E4F02FB93E10B4F9154CE903B9BF6F782B530982A942C5F4F032538CF05867A6411DB924AC504B3717Y9F</vt:lpwstr>
      </vt:variant>
      <vt:variant>
        <vt:lpwstr/>
      </vt:variant>
      <vt:variant>
        <vt:i4>3670120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consultantplus://offline/ref=E66EBDC32E7D4DB55E9369D5FC79E4F028B33F17B2FF154CE903B9BF6F782B530982A94BC3F4F73805D6E05C2EF14B01BE3DB25555377B1413Y5F</vt:lpwstr>
      </vt:variant>
      <vt:variant>
        <vt:lpwstr/>
      </vt:variant>
      <vt:variant>
        <vt:i4>5767249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consultantplus://offline/ref=E66EBDC32E7D4DB55E9369D5FC79E4F02FBA3F13B5F9154CE903B9BF6F782B531B82F147C1F3EA3900C3B60D681AY6F</vt:lpwstr>
      </vt:variant>
      <vt:variant>
        <vt:lpwstr/>
      </vt:variant>
      <vt:variant>
        <vt:i4>5767249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consultantplus://offline/ref=E66EBDC32E7D4DB55E9369D5FC79E4F02FBA3F13B5F9154CE903B9BF6F782B531B82F147C1F3EA3900C3B60D681AY6F</vt:lpwstr>
      </vt:variant>
      <vt:variant>
        <vt:lpwstr/>
      </vt:variant>
      <vt:variant>
        <vt:i4>262232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consultantplus://offline/ref=E36989E31DA386021D52A91527FDF14FB51AE53EE25E3B94D5CB72FB563BBBE535C9B35A148E64DB86C6C10B7305Y9F</vt:lpwstr>
      </vt:variant>
      <vt:variant>
        <vt:lpwstr/>
      </vt:variant>
      <vt:variant>
        <vt:i4>262232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consultantplus://offline/ref=E36989E31DA386021D52A91527FDF14FB51AE53EE25E3B94D5CB72FB563BBBE535C9B35A148E64DB86C6C10B7305Y9F</vt:lpwstr>
      </vt:variant>
      <vt:variant>
        <vt:lpwstr/>
      </vt:variant>
      <vt:variant>
        <vt:i4>7012402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consultantplus://offline/ref=E36989E31DA386021D52A91527FDF14FB51AE53EE25E3B94D5CB72FB563BBBE527C9EB5617897ADF83D3975A350EB1514C7A969CC94373060EY7F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Shik</dc:creator>
  <cp:lastModifiedBy>Kuzmin</cp:lastModifiedBy>
  <cp:revision>21</cp:revision>
  <cp:lastPrinted>2022-08-12T05:42:00Z</cp:lastPrinted>
  <dcterms:created xsi:type="dcterms:W3CDTF">2026-02-26T01:53:00Z</dcterms:created>
  <dcterms:modified xsi:type="dcterms:W3CDTF">2026-02-26T08:19:00Z</dcterms:modified>
</cp:coreProperties>
</file>